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DAF" w:rsidRDefault="007776C3" w:rsidP="00E7070C">
      <w:pPr>
        <w:pStyle w:val="aa"/>
        <w:spacing w:beforeAutospacing="0" w:after="0" w:afterAutospacing="0"/>
        <w:contextualSpacing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4914265</wp:posOffset>
                </wp:positionH>
                <wp:positionV relativeFrom="paragraph">
                  <wp:posOffset>-511810</wp:posOffset>
                </wp:positionV>
                <wp:extent cx="1663700" cy="170180"/>
                <wp:effectExtent l="0" t="0" r="0" b="0"/>
                <wp:wrapNone/>
                <wp:docPr id="1" name="Фигур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200" cy="16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226DAF" w:rsidRDefault="007776C3">
                            <w:pPr>
                              <w:pStyle w:val="af1"/>
                              <w:spacing w:after="0" w:line="240" w:lineRule="auto"/>
                            </w:pPr>
                            <w:r>
                              <w:rPr>
                                <w:rFonts w:eastAsiaTheme="minorHAnsi"/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Фигура1" o:spid="_x0000_s1026" style="position:absolute;left:0;text-align:left;margin-left:386.95pt;margin-top:-40.3pt;width:131pt;height:13.4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" filled="f" stroked="f">
                <v:textbox style="mso-fit-shape-to-text:t" inset="0,0,0,0">
                  <w:txbxContent>
                    <w:p w:rsidR="00226DAF" w:rsidRDefault="007776C3">
                      <w:pPr>
                        <w:pStyle w:val="af1"/>
                        <w:spacing w:after="0" w:line="240" w:lineRule="auto"/>
                      </w:pPr>
                      <w:r>
                        <w:rPr>
                          <w:rFonts w:eastAsiaTheme="minorHAnsi"/>
                          <w:b/>
                          <w:bCs/>
                          <w:color w:val="auto"/>
                          <w:sz w:val="28"/>
                          <w:szCs w:val="28"/>
                        </w:rPr>
                        <w:t xml:space="preserve">                   </w:t>
                      </w:r>
                    </w:p>
                  </w:txbxContent>
                </v:textbox>
              </v:rect>
            </w:pict>
          </mc:Fallback>
        </mc:AlternateContent>
      </w:r>
    </w:p>
    <w:p w:rsidR="00226DAF" w:rsidRDefault="007776C3" w:rsidP="00E7070C">
      <w:pPr>
        <w:pStyle w:val="aa"/>
        <w:spacing w:beforeAutospacing="0" w:after="0" w:afterAutospacing="0"/>
        <w:contextualSpacing/>
      </w:pPr>
      <w:r>
        <w:t xml:space="preserve">                                                                 </w:t>
      </w:r>
      <w:r>
        <w:rPr>
          <w:noProof/>
        </w:rPr>
        <w:drawing>
          <wp:inline distT="0" distB="0" distL="0" distR="0" wp14:anchorId="2967239B" wp14:editId="74CDC573">
            <wp:extent cx="570230" cy="663575"/>
            <wp:effectExtent l="0" t="0" r="0" b="0"/>
            <wp:docPr id="3" name="Изображение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66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000000"/>
        </w:rPr>
        <w:t xml:space="preserve">                                                                                       </w:t>
      </w:r>
    </w:p>
    <w:p w:rsidR="00226DAF" w:rsidRDefault="00226DAF" w:rsidP="00E7070C">
      <w:pPr>
        <w:pStyle w:val="aa"/>
        <w:spacing w:beforeAutospacing="0" w:after="0" w:afterAutospacing="0"/>
        <w:contextualSpacing/>
        <w:jc w:val="center"/>
        <w:rPr>
          <w:color w:val="000000"/>
        </w:rPr>
      </w:pPr>
    </w:p>
    <w:p w:rsidR="00226DAF" w:rsidRDefault="007776C3" w:rsidP="00E7070C">
      <w:pPr>
        <w:pStyle w:val="aa"/>
        <w:spacing w:beforeAutospacing="0" w:after="0" w:afterAutospacing="0"/>
        <w:contextualSpacing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</w:rPr>
        <w:t xml:space="preserve">А Д М И Н И С Т </w:t>
      </w:r>
      <w:proofErr w:type="gramStart"/>
      <w:r>
        <w:rPr>
          <w:b/>
          <w:color w:val="000000"/>
        </w:rPr>
        <w:t>Р</w:t>
      </w:r>
      <w:proofErr w:type="gramEnd"/>
      <w:r>
        <w:rPr>
          <w:b/>
          <w:color w:val="000000"/>
        </w:rPr>
        <w:t xml:space="preserve"> А Ц И Я   Н И К О Л Ь С К О Г О</w:t>
      </w:r>
    </w:p>
    <w:p w:rsidR="00226DAF" w:rsidRDefault="007776C3" w:rsidP="00E7070C">
      <w:pPr>
        <w:pStyle w:val="aa"/>
        <w:spacing w:beforeAutospacing="0" w:after="0" w:afterAutospacing="0"/>
        <w:contextualSpacing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</w:rPr>
        <w:t xml:space="preserve">М У Н И </w:t>
      </w:r>
      <w:proofErr w:type="gramStart"/>
      <w:r>
        <w:rPr>
          <w:b/>
          <w:color w:val="000000"/>
        </w:rPr>
        <w:t>Ц</w:t>
      </w:r>
      <w:proofErr w:type="gramEnd"/>
      <w:r>
        <w:rPr>
          <w:b/>
          <w:color w:val="000000"/>
        </w:rPr>
        <w:t xml:space="preserve"> И П А Л Ь Н О Г </w:t>
      </w:r>
      <w:r>
        <w:rPr>
          <w:b/>
          <w:color w:val="000000"/>
        </w:rPr>
        <w:t>О   Р А Й О Н А</w:t>
      </w:r>
    </w:p>
    <w:p w:rsidR="00226DAF" w:rsidRDefault="007776C3" w:rsidP="00E7070C">
      <w:pPr>
        <w:pStyle w:val="aa"/>
        <w:spacing w:beforeAutospacing="0" w:after="0" w:afterAutospacing="0"/>
        <w:contextualSpacing/>
        <w:jc w:val="center"/>
      </w:pPr>
      <w:r>
        <w:rPr>
          <w:b/>
          <w:color w:val="000000"/>
        </w:rPr>
        <w:t>ПОСТАНОВЛЕНИЕ</w:t>
      </w:r>
    </w:p>
    <w:p w:rsidR="00226DAF" w:rsidRDefault="00226DAF" w:rsidP="00E7070C">
      <w:pPr>
        <w:pStyle w:val="aa"/>
        <w:spacing w:beforeAutospacing="0" w:after="0" w:afterAutospacing="0"/>
        <w:contextualSpacing/>
        <w:jc w:val="center"/>
        <w:rPr>
          <w:b/>
          <w:color w:val="000000"/>
          <w:sz w:val="22"/>
          <w:szCs w:val="22"/>
        </w:rPr>
      </w:pPr>
    </w:p>
    <w:p w:rsidR="00226DAF" w:rsidRDefault="007776C3" w:rsidP="00E7070C">
      <w:pPr>
        <w:pStyle w:val="aa"/>
        <w:spacing w:beforeAutospacing="0" w:after="0" w:afterAutospacing="0"/>
        <w:contextualSpacing/>
      </w:pPr>
      <w:r>
        <w:rPr>
          <w:color w:val="000000"/>
          <w:sz w:val="22"/>
          <w:szCs w:val="22"/>
        </w:rPr>
        <w:t>21.11.2022 года                                                                                                                                      № 1059</w:t>
      </w:r>
    </w:p>
    <w:p w:rsidR="00226DAF" w:rsidRDefault="007776C3" w:rsidP="00E7070C">
      <w:pPr>
        <w:pStyle w:val="aa"/>
        <w:spacing w:beforeAutospacing="0" w:after="0" w:afterAutospacing="0"/>
        <w:contextualSpacing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г. Никольск</w:t>
      </w:r>
    </w:p>
    <w:p w:rsidR="00226DAF" w:rsidRDefault="00226DAF" w:rsidP="00E7070C">
      <w:pPr>
        <w:pStyle w:val="aa"/>
        <w:tabs>
          <w:tab w:val="left" w:pos="0"/>
          <w:tab w:val="left" w:pos="4536"/>
          <w:tab w:val="left" w:pos="4820"/>
        </w:tabs>
        <w:spacing w:beforeAutospacing="0" w:after="0" w:afterAutospacing="0"/>
        <w:ind w:right="4819"/>
        <w:rPr>
          <w:color w:val="000000"/>
        </w:rPr>
      </w:pPr>
    </w:p>
    <w:p w:rsidR="00226DAF" w:rsidRDefault="007776C3" w:rsidP="00E7070C">
      <w:pPr>
        <w:pStyle w:val="aa"/>
        <w:tabs>
          <w:tab w:val="left" w:pos="0"/>
          <w:tab w:val="left" w:pos="4536"/>
          <w:tab w:val="left" w:pos="4820"/>
        </w:tabs>
        <w:spacing w:beforeAutospacing="0" w:after="0" w:afterAutospacing="0"/>
        <w:ind w:right="4819"/>
        <w:jc w:val="both"/>
        <w:rPr>
          <w:color w:val="000000"/>
        </w:rPr>
      </w:pPr>
      <w:r>
        <w:rPr>
          <w:color w:val="000000"/>
        </w:rPr>
        <w:t>О внесении изменений в муниципальную программу  «Кадрова</w:t>
      </w:r>
      <w:r>
        <w:rPr>
          <w:color w:val="000000"/>
        </w:rPr>
        <w:t>я политика в сфере здравоохранения Никольского  муниципального района</w:t>
      </w:r>
      <w:bookmarkStart w:id="0" w:name="__DdeLink__11112_201746369"/>
      <w:r>
        <w:rPr>
          <w:color w:val="000000"/>
        </w:rPr>
        <w:t xml:space="preserve"> на 2020-2025 годы», утвержденную постановлением администрации Никольского муниципального района  №  1162 от 20.11.2019 года </w:t>
      </w:r>
      <w:bookmarkEnd w:id="0"/>
    </w:p>
    <w:p w:rsidR="00226DAF" w:rsidRDefault="00226DAF" w:rsidP="00E7070C">
      <w:pPr>
        <w:pStyle w:val="aa"/>
        <w:spacing w:beforeAutospacing="0" w:after="0" w:afterAutospacing="0"/>
        <w:ind w:firstLine="709"/>
        <w:contextualSpacing/>
        <w:jc w:val="both"/>
        <w:rPr>
          <w:color w:val="000000"/>
        </w:rPr>
      </w:pPr>
    </w:p>
    <w:p w:rsidR="00226DAF" w:rsidRDefault="007776C3" w:rsidP="00E7070C">
      <w:pPr>
        <w:pStyle w:val="aa"/>
        <w:spacing w:beforeAutospacing="0" w:after="0" w:afterAutospacing="0"/>
        <w:ind w:firstLine="709"/>
        <w:contextualSpacing/>
        <w:jc w:val="both"/>
        <w:rPr>
          <w:color w:val="000000"/>
        </w:rPr>
      </w:pPr>
      <w:r>
        <w:rPr>
          <w:color w:val="000000"/>
        </w:rPr>
        <w:t xml:space="preserve">В соответствии со статьей 179 Бюджетного кодекса Российской </w:t>
      </w:r>
      <w:r>
        <w:rPr>
          <w:color w:val="000000"/>
        </w:rPr>
        <w:t>Федерации, Федеральным законом от 06.10.2003 года № 131-ФЗ «Об общих принципах организации местного самоуправления в Российской Федерации», Порядком разработки, реализации и оценки эффективности муниципальных программ Никольского муниципального района Воло</w:t>
      </w:r>
      <w:r>
        <w:rPr>
          <w:color w:val="000000"/>
        </w:rPr>
        <w:t>годской области, утверждённым постановлением администрации Никольского муниципального района от 06 августа 2014 года № 831, статьей 33 Устава Никольского муниципального района, администрация Никольского муниципального района</w:t>
      </w:r>
    </w:p>
    <w:p w:rsidR="00226DAF" w:rsidRDefault="007776C3" w:rsidP="00E7070C">
      <w:pPr>
        <w:pStyle w:val="aa"/>
        <w:spacing w:beforeAutospacing="0" w:after="0" w:afterAutospacing="0"/>
        <w:jc w:val="both"/>
      </w:pPr>
      <w:r>
        <w:rPr>
          <w:color w:val="000000"/>
        </w:rPr>
        <w:t xml:space="preserve">                     ПОСТАНОВЛЯ</w:t>
      </w:r>
      <w:r>
        <w:rPr>
          <w:color w:val="000000"/>
        </w:rPr>
        <w:t>ЕТ:</w:t>
      </w:r>
    </w:p>
    <w:p w:rsidR="00226DAF" w:rsidRDefault="007776C3" w:rsidP="00E7070C">
      <w:pPr>
        <w:pStyle w:val="aa"/>
        <w:spacing w:beforeAutospacing="0" w:after="0" w:afterAutospacing="0"/>
        <w:jc w:val="both"/>
      </w:pPr>
      <w:r>
        <w:rPr>
          <w:color w:val="000000"/>
        </w:rPr>
        <w:tab/>
        <w:t>1. Внести в муниципальную программу «Кадровая политика в сфере здравоохранения Никольского муниципального района на 2020-2025 годы»,  утвержденную постановлением администрации Никольского муниципального района  №1162 от  20.11.2019 года (далее — муниц</w:t>
      </w:r>
      <w:r>
        <w:rPr>
          <w:color w:val="000000"/>
        </w:rPr>
        <w:t>ипальная программа), следующие изменения:</w:t>
      </w:r>
    </w:p>
    <w:p w:rsidR="00226DAF" w:rsidRDefault="007776C3" w:rsidP="00E7070C">
      <w:pPr>
        <w:pStyle w:val="aa"/>
        <w:spacing w:beforeAutospacing="0" w:after="0" w:afterAutospacing="0"/>
        <w:ind w:firstLine="709"/>
        <w:contextualSpacing/>
        <w:jc w:val="both"/>
      </w:pPr>
      <w:r>
        <w:rPr>
          <w:color w:val="000000"/>
        </w:rPr>
        <w:t>1.1  Строку 9 таблицы паспорта муниципальной программы изложить в следующей редакции</w:t>
      </w:r>
      <w:proofErr w:type="gramStart"/>
      <w:r>
        <w:rPr>
          <w:color w:val="000000"/>
        </w:rPr>
        <w:t>: «</w:t>
      </w:r>
      <w:proofErr w:type="gramEnd"/>
    </w:p>
    <w:tbl>
      <w:tblPr>
        <w:tblStyle w:val="af2"/>
        <w:tblW w:w="9639" w:type="dxa"/>
        <w:tblCellMar>
          <w:left w:w="5" w:type="dxa"/>
          <w:right w:w="98" w:type="dxa"/>
        </w:tblCellMar>
        <w:tblLook w:val="04A0" w:firstRow="1" w:lastRow="0" w:firstColumn="1" w:lastColumn="0" w:noHBand="0" w:noVBand="1"/>
      </w:tblPr>
      <w:tblGrid>
        <w:gridCol w:w="2109"/>
        <w:gridCol w:w="7530"/>
      </w:tblGrid>
      <w:tr w:rsidR="00226DAF">
        <w:tc>
          <w:tcPr>
            <w:tcW w:w="2109" w:type="dxa"/>
            <w:shd w:val="clear" w:color="auto" w:fill="auto"/>
          </w:tcPr>
          <w:p w:rsidR="00226DAF" w:rsidRDefault="007776C3" w:rsidP="00E7070C">
            <w:pPr>
              <w:pStyle w:val="aa"/>
              <w:spacing w:beforeAutospacing="0" w:after="0" w:afterAutospacing="0"/>
              <w:contextualSpacing/>
            </w:pPr>
            <w:r>
              <w:rPr>
                <w:color w:val="000000"/>
              </w:rPr>
              <w:t xml:space="preserve">Объем </w:t>
            </w:r>
            <w:proofErr w:type="gramStart"/>
            <w:r>
              <w:rPr>
                <w:color w:val="000000"/>
              </w:rPr>
              <w:t>финансового</w:t>
            </w:r>
            <w:proofErr w:type="gramEnd"/>
          </w:p>
          <w:p w:rsidR="00226DAF" w:rsidRDefault="007776C3" w:rsidP="00E7070C">
            <w:pPr>
              <w:pStyle w:val="aa"/>
              <w:spacing w:beforeAutospacing="0" w:after="0" w:afterAutospacing="0"/>
              <w:contextualSpacing/>
              <w:rPr>
                <w:color w:val="000000"/>
              </w:rPr>
            </w:pPr>
            <w:r>
              <w:rPr>
                <w:color w:val="000000"/>
              </w:rPr>
              <w:t>обеспечения программы</w:t>
            </w:r>
          </w:p>
          <w:p w:rsidR="00226DAF" w:rsidRDefault="00226DAF" w:rsidP="00E7070C">
            <w:pPr>
              <w:pStyle w:val="aa"/>
              <w:spacing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7529" w:type="dxa"/>
            <w:shd w:val="clear" w:color="auto" w:fill="auto"/>
          </w:tcPr>
          <w:p w:rsidR="00226DAF" w:rsidRDefault="007776C3" w:rsidP="00E7070C">
            <w:pPr>
              <w:snapToGrid w:val="0"/>
              <w:spacing w:after="0" w:line="240" w:lineRule="auto"/>
              <w:contextualSpacing/>
            </w:pP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Общий объем финансового обеспечения для реализации муниципальной программы 3940,7 </w:t>
            </w: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тыс. руб., в том числе по годам реализации:</w:t>
            </w:r>
          </w:p>
          <w:p w:rsidR="00226DAF" w:rsidRDefault="007776C3" w:rsidP="00E7070C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pacing w:val="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2020 год —  457,2 тыс. рублей;</w:t>
            </w:r>
          </w:p>
          <w:p w:rsidR="00226DAF" w:rsidRDefault="007776C3" w:rsidP="00E7070C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pacing w:val="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2021 год —  187,8  тыс. рублей;</w:t>
            </w:r>
          </w:p>
          <w:p w:rsidR="00226DAF" w:rsidRDefault="007776C3" w:rsidP="00E7070C">
            <w:pPr>
              <w:snapToGrid w:val="0"/>
              <w:spacing w:after="0" w:line="240" w:lineRule="auto"/>
              <w:contextualSpacing/>
            </w:pP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2022 год —  657,7  тыс. рублей;</w:t>
            </w:r>
          </w:p>
          <w:p w:rsidR="00226DAF" w:rsidRDefault="007776C3" w:rsidP="00E7070C">
            <w:pPr>
              <w:snapToGrid w:val="0"/>
              <w:spacing w:after="0" w:line="240" w:lineRule="auto"/>
              <w:contextualSpacing/>
            </w:pP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2023 год —  546,0 тыс. рублей;</w:t>
            </w:r>
          </w:p>
          <w:p w:rsidR="00226DAF" w:rsidRDefault="007776C3" w:rsidP="00E7070C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pacing w:val="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2024 год —  1046,0 тыс. рублей;</w:t>
            </w:r>
          </w:p>
          <w:p w:rsidR="00226DAF" w:rsidRDefault="007776C3" w:rsidP="00E7070C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pacing w:val="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2025 год —   1046,0 тыс. рублей.</w:t>
            </w:r>
          </w:p>
          <w:p w:rsidR="00226DAF" w:rsidRDefault="007776C3" w:rsidP="00E7070C">
            <w:pPr>
              <w:snapToGrid w:val="0"/>
              <w:spacing w:after="0" w:line="240" w:lineRule="auto"/>
              <w:contextualSpacing/>
            </w:pP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из них за счет </w:t>
            </w: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средств районного бюджета   3169,7 тыс. руб. в том числе по годам реализации:</w:t>
            </w:r>
          </w:p>
          <w:p w:rsidR="00226DAF" w:rsidRDefault="007776C3" w:rsidP="00E7070C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pacing w:val="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2020 год — 133,2 тыс. рублей;</w:t>
            </w:r>
          </w:p>
          <w:p w:rsidR="00226DAF" w:rsidRDefault="007776C3" w:rsidP="00E7070C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pacing w:val="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2021 год —  172,8 тыс. рублей;</w:t>
            </w:r>
          </w:p>
          <w:p w:rsidR="00226DAF" w:rsidRDefault="007776C3" w:rsidP="00E7070C">
            <w:pPr>
              <w:snapToGrid w:val="0"/>
              <w:spacing w:after="0" w:line="240" w:lineRule="auto"/>
              <w:contextualSpacing/>
            </w:pP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2022 год —  549,7 тыс. рублей;</w:t>
            </w:r>
          </w:p>
          <w:p w:rsidR="00226DAF" w:rsidRDefault="007776C3" w:rsidP="00E7070C">
            <w:pPr>
              <w:snapToGrid w:val="0"/>
              <w:spacing w:after="0" w:line="240" w:lineRule="auto"/>
              <w:contextualSpacing/>
            </w:pP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2023 год —  438,0 тыс. рублей;</w:t>
            </w:r>
          </w:p>
          <w:p w:rsidR="00226DAF" w:rsidRDefault="007776C3" w:rsidP="00E7070C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pacing w:val="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2024 год —  938,0 тыс. рублей;</w:t>
            </w:r>
          </w:p>
          <w:p w:rsidR="00226DAF" w:rsidRDefault="007776C3" w:rsidP="00E7070C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pacing w:val="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2025 год —  938,0 тыс. р</w:t>
            </w: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ублей.</w:t>
            </w:r>
          </w:p>
          <w:p w:rsidR="00226DAF" w:rsidRDefault="007776C3" w:rsidP="00E7070C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pacing w:val="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из них за счет средств организации БУЗ </w:t>
            </w:r>
            <w:proofErr w:type="gramStart"/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ВО</w:t>
            </w:r>
            <w:proofErr w:type="gramEnd"/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«Никольская ЦРБ» 771,0 </w:t>
            </w: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lastRenderedPageBreak/>
              <w:t>тыс. рублей, в том числе по годам реализации:</w:t>
            </w:r>
          </w:p>
          <w:p w:rsidR="00226DAF" w:rsidRDefault="007776C3" w:rsidP="00E7070C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pacing w:val="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2020 год — 324,0тыс. рублей;</w:t>
            </w:r>
          </w:p>
          <w:p w:rsidR="00226DAF" w:rsidRDefault="007776C3" w:rsidP="00E7070C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pacing w:val="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2021 год — 15,0 тыс. рублей;</w:t>
            </w:r>
          </w:p>
          <w:p w:rsidR="00226DAF" w:rsidRDefault="007776C3" w:rsidP="00E7070C">
            <w:pPr>
              <w:snapToGrid w:val="0"/>
              <w:spacing w:after="0" w:line="240" w:lineRule="auto"/>
              <w:contextualSpacing/>
            </w:pP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2022 год — 108,0 тыс. рублей;</w:t>
            </w:r>
          </w:p>
          <w:p w:rsidR="00226DAF" w:rsidRDefault="007776C3" w:rsidP="00E7070C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pacing w:val="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2023 год — 108,0 тыс. рублей;</w:t>
            </w:r>
          </w:p>
          <w:p w:rsidR="00226DAF" w:rsidRDefault="007776C3" w:rsidP="00E7070C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pacing w:val="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2024 год — 108,0 </w:t>
            </w: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тыс. рублей;</w:t>
            </w:r>
          </w:p>
          <w:p w:rsidR="00226DAF" w:rsidRDefault="007776C3" w:rsidP="00E7070C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pacing w:val="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highlight w:val="white"/>
              </w:rPr>
              <w:t xml:space="preserve">2025 год — 108,0 тыс. рублей. </w:t>
            </w:r>
          </w:p>
        </w:tc>
      </w:tr>
    </w:tbl>
    <w:p w:rsidR="00226DAF" w:rsidRDefault="007776C3" w:rsidP="00E7070C">
      <w:pPr>
        <w:pStyle w:val="aa"/>
        <w:spacing w:beforeAutospacing="0" w:after="0" w:afterAutospacing="0"/>
        <w:ind w:firstLine="709"/>
        <w:contextualSpacing/>
        <w:jc w:val="both"/>
      </w:pPr>
      <w:r>
        <w:rPr>
          <w:color w:val="000000"/>
        </w:rPr>
        <w:lastRenderedPageBreak/>
        <w:t xml:space="preserve">                                                                                                                                      ».</w:t>
      </w:r>
    </w:p>
    <w:p w:rsidR="00226DAF" w:rsidRDefault="007776C3" w:rsidP="00E7070C">
      <w:pPr>
        <w:pStyle w:val="aa"/>
        <w:spacing w:beforeAutospacing="0" w:after="0" w:afterAutospacing="0"/>
        <w:ind w:firstLine="709"/>
        <w:contextualSpacing/>
        <w:jc w:val="both"/>
      </w:pPr>
      <w:r>
        <w:rPr>
          <w:color w:val="000000"/>
        </w:rPr>
        <w:t>1.2. Раздел  3 муниципальной программы изложить в следующей редакции:</w:t>
      </w:r>
    </w:p>
    <w:p w:rsidR="00226DAF" w:rsidRDefault="007776C3" w:rsidP="00E7070C">
      <w:pPr>
        <w:pStyle w:val="Standard"/>
        <w:spacing w:line="240" w:lineRule="auto"/>
        <w:contextualSpacing/>
        <w:jc w:val="both"/>
      </w:pPr>
      <w:r>
        <w:rPr>
          <w:color w:val="000000"/>
          <w:sz w:val="24"/>
          <w:szCs w:val="24"/>
        </w:rPr>
        <w:tab/>
        <w:t>«</w:t>
      </w:r>
      <w:r>
        <w:rPr>
          <w:color w:val="000000"/>
          <w:spacing w:val="2"/>
          <w:sz w:val="24"/>
          <w:szCs w:val="24"/>
          <w:shd w:val="clear" w:color="auto" w:fill="FFFFFF"/>
        </w:rPr>
        <w:t>Об</w:t>
      </w:r>
      <w:r>
        <w:rPr>
          <w:color w:val="000000"/>
          <w:spacing w:val="2"/>
          <w:sz w:val="24"/>
          <w:szCs w:val="24"/>
          <w:shd w:val="clear" w:color="auto" w:fill="FFFFFF"/>
        </w:rPr>
        <w:t>щий объем финансового обеспечения для реализации муниципальной программы 3940,7 тыс. руб. в том числе по годам реализации:</w:t>
      </w:r>
    </w:p>
    <w:p w:rsidR="00226DAF" w:rsidRDefault="007776C3" w:rsidP="00E7070C">
      <w:pPr>
        <w:snapToGrid w:val="0"/>
        <w:spacing w:after="0" w:line="240" w:lineRule="auto"/>
        <w:contextualSpacing/>
        <w:rPr>
          <w:rFonts w:ascii="Times New Roman" w:hAnsi="Times New Roman"/>
          <w:spacing w:val="2"/>
          <w:sz w:val="24"/>
          <w:szCs w:val="24"/>
          <w:highlight w:val="white"/>
        </w:rPr>
      </w:pPr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t>2020 год — 457,2 тыс. рублей;</w:t>
      </w:r>
    </w:p>
    <w:p w:rsidR="00226DAF" w:rsidRDefault="007776C3" w:rsidP="00E7070C">
      <w:pPr>
        <w:snapToGrid w:val="0"/>
        <w:spacing w:after="0" w:line="240" w:lineRule="auto"/>
        <w:contextualSpacing/>
        <w:rPr>
          <w:rFonts w:ascii="Times New Roman" w:hAnsi="Times New Roman"/>
          <w:spacing w:val="2"/>
          <w:sz w:val="24"/>
          <w:szCs w:val="24"/>
          <w:highlight w:val="white"/>
        </w:rPr>
      </w:pPr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t>2021 год —  187,8 тыс. рублей;</w:t>
      </w:r>
    </w:p>
    <w:p w:rsidR="00226DAF" w:rsidRDefault="007776C3" w:rsidP="00E7070C">
      <w:pPr>
        <w:snapToGrid w:val="0"/>
        <w:spacing w:after="0" w:line="240" w:lineRule="auto"/>
        <w:contextualSpacing/>
        <w:rPr>
          <w:rFonts w:ascii="Times New Roman" w:hAnsi="Times New Roman"/>
          <w:spacing w:val="2"/>
          <w:sz w:val="24"/>
          <w:szCs w:val="24"/>
          <w:highlight w:val="white"/>
        </w:rPr>
      </w:pPr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t>2022 год — 657,7 тыс. рублей;</w:t>
      </w:r>
    </w:p>
    <w:p w:rsidR="00226DAF" w:rsidRDefault="007776C3" w:rsidP="00E7070C">
      <w:pPr>
        <w:snapToGrid w:val="0"/>
        <w:spacing w:after="0" w:line="240" w:lineRule="auto"/>
        <w:contextualSpacing/>
      </w:pPr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t>2023 год —  546,0 тыс. рублей;</w:t>
      </w:r>
    </w:p>
    <w:p w:rsidR="00226DAF" w:rsidRDefault="007776C3" w:rsidP="00E7070C">
      <w:pPr>
        <w:snapToGrid w:val="0"/>
        <w:spacing w:after="0" w:line="240" w:lineRule="auto"/>
        <w:contextualSpacing/>
        <w:rPr>
          <w:rFonts w:ascii="Times New Roman" w:hAnsi="Times New Roman"/>
          <w:spacing w:val="2"/>
          <w:sz w:val="24"/>
          <w:szCs w:val="24"/>
          <w:highlight w:val="white"/>
        </w:rPr>
      </w:pPr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2024 год — </w:t>
      </w:r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1046,0 тыс. рублей;</w:t>
      </w:r>
    </w:p>
    <w:p w:rsidR="00226DAF" w:rsidRDefault="007776C3" w:rsidP="00E7070C">
      <w:pPr>
        <w:snapToGrid w:val="0"/>
        <w:spacing w:after="0" w:line="240" w:lineRule="auto"/>
        <w:contextualSpacing/>
        <w:rPr>
          <w:rFonts w:ascii="Times New Roman" w:hAnsi="Times New Roman"/>
          <w:spacing w:val="2"/>
          <w:sz w:val="24"/>
          <w:szCs w:val="24"/>
          <w:highlight w:val="white"/>
        </w:rPr>
      </w:pPr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t>2025 год —  1046,0 тыс. рублей.</w:t>
      </w:r>
    </w:p>
    <w:p w:rsidR="00226DAF" w:rsidRDefault="007776C3" w:rsidP="00E7070C">
      <w:pPr>
        <w:snapToGrid w:val="0"/>
        <w:spacing w:after="0" w:line="240" w:lineRule="auto"/>
        <w:contextualSpacing/>
        <w:jc w:val="both"/>
      </w:pPr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из них за счет средств районного бюджета 3169,7 тыс. руб. в том числе по годам реализации:</w:t>
      </w:r>
    </w:p>
    <w:p w:rsidR="00226DAF" w:rsidRDefault="007776C3" w:rsidP="00E7070C">
      <w:pPr>
        <w:snapToGrid w:val="0"/>
        <w:spacing w:after="0" w:line="240" w:lineRule="auto"/>
        <w:contextualSpacing/>
        <w:rPr>
          <w:rFonts w:ascii="Times New Roman" w:hAnsi="Times New Roman"/>
          <w:spacing w:val="2"/>
          <w:sz w:val="24"/>
          <w:szCs w:val="24"/>
          <w:highlight w:val="white"/>
        </w:rPr>
      </w:pPr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t>2020 год — 133,2 тыс. рублей;</w:t>
      </w:r>
    </w:p>
    <w:p w:rsidR="00226DAF" w:rsidRDefault="007776C3" w:rsidP="00E7070C">
      <w:pPr>
        <w:snapToGrid w:val="0"/>
        <w:spacing w:after="0" w:line="240" w:lineRule="auto"/>
        <w:contextualSpacing/>
        <w:rPr>
          <w:rFonts w:ascii="Times New Roman" w:hAnsi="Times New Roman"/>
          <w:spacing w:val="2"/>
          <w:sz w:val="24"/>
          <w:szCs w:val="24"/>
          <w:highlight w:val="white"/>
        </w:rPr>
      </w:pPr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t>2021 год — 172,8 тыс. рублей;</w:t>
      </w:r>
    </w:p>
    <w:p w:rsidR="00226DAF" w:rsidRDefault="007776C3" w:rsidP="00E7070C">
      <w:pPr>
        <w:snapToGrid w:val="0"/>
        <w:spacing w:after="0" w:line="240" w:lineRule="auto"/>
        <w:contextualSpacing/>
        <w:rPr>
          <w:rFonts w:ascii="Times New Roman" w:hAnsi="Times New Roman"/>
          <w:spacing w:val="2"/>
          <w:sz w:val="24"/>
          <w:szCs w:val="24"/>
          <w:highlight w:val="white"/>
        </w:rPr>
      </w:pPr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t>2022 год — 549,7 тыс. рублей;</w:t>
      </w:r>
    </w:p>
    <w:p w:rsidR="00226DAF" w:rsidRDefault="007776C3" w:rsidP="00E7070C">
      <w:pPr>
        <w:snapToGrid w:val="0"/>
        <w:spacing w:after="0" w:line="240" w:lineRule="auto"/>
        <w:contextualSpacing/>
      </w:pPr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2023 год — 438,0 тыс. </w:t>
      </w:r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t>рублей;</w:t>
      </w:r>
    </w:p>
    <w:p w:rsidR="00226DAF" w:rsidRDefault="007776C3" w:rsidP="00E7070C">
      <w:pPr>
        <w:snapToGrid w:val="0"/>
        <w:spacing w:after="0" w:line="240" w:lineRule="auto"/>
        <w:contextualSpacing/>
        <w:rPr>
          <w:rFonts w:ascii="Times New Roman" w:hAnsi="Times New Roman"/>
          <w:spacing w:val="2"/>
          <w:sz w:val="24"/>
          <w:szCs w:val="24"/>
          <w:highlight w:val="white"/>
        </w:rPr>
      </w:pPr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t>2024 год — 938,0 тыс. рублей;</w:t>
      </w:r>
    </w:p>
    <w:p w:rsidR="00226DAF" w:rsidRDefault="007776C3" w:rsidP="00E7070C">
      <w:pPr>
        <w:snapToGrid w:val="0"/>
        <w:spacing w:after="0" w:line="240" w:lineRule="auto"/>
        <w:contextualSpacing/>
        <w:rPr>
          <w:rFonts w:ascii="Times New Roman" w:hAnsi="Times New Roman"/>
          <w:spacing w:val="2"/>
          <w:sz w:val="24"/>
          <w:szCs w:val="24"/>
          <w:highlight w:val="white"/>
        </w:rPr>
      </w:pPr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t>2025 год — 938,0 тыс. рублей</w:t>
      </w:r>
      <w:proofErr w:type="gramStart"/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t>.</w:t>
      </w:r>
      <w:proofErr w:type="gramEnd"/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br/>
        <w:t xml:space="preserve"> </w:t>
      </w:r>
      <w:proofErr w:type="gramStart"/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и</w:t>
      </w:r>
      <w:proofErr w:type="gramEnd"/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з них за счет средств организации БУЗ ВО «Никольская ЦРБ» 771,0  тыс. рублей, в том числе по годам реализации:</w:t>
      </w:r>
    </w:p>
    <w:p w:rsidR="00226DAF" w:rsidRDefault="007776C3" w:rsidP="00E7070C">
      <w:pPr>
        <w:snapToGrid w:val="0"/>
        <w:spacing w:after="0" w:line="240" w:lineRule="auto"/>
        <w:contextualSpacing/>
        <w:rPr>
          <w:rFonts w:ascii="Times New Roman" w:hAnsi="Times New Roman"/>
          <w:spacing w:val="2"/>
          <w:sz w:val="24"/>
          <w:szCs w:val="24"/>
          <w:highlight w:val="white"/>
        </w:rPr>
      </w:pPr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t>2020 год — 324,0  тыс. рублей;</w:t>
      </w:r>
    </w:p>
    <w:p w:rsidR="00226DAF" w:rsidRDefault="007776C3" w:rsidP="00E7070C">
      <w:pPr>
        <w:snapToGrid w:val="0"/>
        <w:spacing w:after="0" w:line="240" w:lineRule="auto"/>
        <w:contextualSpacing/>
        <w:rPr>
          <w:rFonts w:ascii="Times New Roman" w:hAnsi="Times New Roman"/>
          <w:spacing w:val="2"/>
          <w:sz w:val="24"/>
          <w:szCs w:val="24"/>
          <w:highlight w:val="white"/>
        </w:rPr>
      </w:pPr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t>2021 год —  15,0 тыс. рублей;</w:t>
      </w:r>
    </w:p>
    <w:p w:rsidR="00226DAF" w:rsidRDefault="007776C3" w:rsidP="00E7070C">
      <w:pPr>
        <w:snapToGrid w:val="0"/>
        <w:spacing w:after="0" w:line="240" w:lineRule="auto"/>
        <w:contextualSpacing/>
        <w:rPr>
          <w:rFonts w:ascii="Times New Roman" w:hAnsi="Times New Roman"/>
          <w:spacing w:val="2"/>
          <w:sz w:val="24"/>
          <w:szCs w:val="24"/>
          <w:highlight w:val="white"/>
        </w:rPr>
      </w:pPr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2022 год — </w:t>
      </w:r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t>108,0 тыс. рублей;</w:t>
      </w:r>
    </w:p>
    <w:p w:rsidR="00226DAF" w:rsidRDefault="007776C3" w:rsidP="00E7070C">
      <w:pPr>
        <w:snapToGrid w:val="0"/>
        <w:spacing w:after="0" w:line="240" w:lineRule="auto"/>
        <w:contextualSpacing/>
        <w:rPr>
          <w:rFonts w:ascii="Times New Roman" w:hAnsi="Times New Roman"/>
          <w:spacing w:val="2"/>
          <w:sz w:val="24"/>
          <w:szCs w:val="24"/>
          <w:highlight w:val="white"/>
        </w:rPr>
      </w:pPr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t>2023 год —  108,0 тыс. рублей;</w:t>
      </w:r>
    </w:p>
    <w:p w:rsidR="00226DAF" w:rsidRDefault="007776C3" w:rsidP="00E7070C">
      <w:pPr>
        <w:snapToGrid w:val="0"/>
        <w:spacing w:after="0" w:line="240" w:lineRule="auto"/>
        <w:contextualSpacing/>
        <w:rPr>
          <w:rFonts w:ascii="Times New Roman" w:hAnsi="Times New Roman"/>
          <w:spacing w:val="2"/>
          <w:sz w:val="24"/>
          <w:szCs w:val="24"/>
          <w:highlight w:val="white"/>
        </w:rPr>
      </w:pPr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t>2024 год —  108,0 тыс. рублей;</w:t>
      </w:r>
    </w:p>
    <w:p w:rsidR="00226DAF" w:rsidRDefault="007776C3" w:rsidP="00E7070C">
      <w:pPr>
        <w:snapToGrid w:val="0"/>
        <w:spacing w:after="0" w:line="240" w:lineRule="auto"/>
        <w:contextualSpacing/>
        <w:rPr>
          <w:rFonts w:ascii="Times New Roman" w:hAnsi="Times New Roman"/>
          <w:spacing w:val="2"/>
          <w:sz w:val="24"/>
          <w:szCs w:val="24"/>
          <w:highlight w:val="white"/>
        </w:rPr>
      </w:pPr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t>2025 год —  108,0 тыс. рублей.</w:t>
      </w:r>
    </w:p>
    <w:p w:rsidR="00226DAF" w:rsidRDefault="007776C3" w:rsidP="00E7070C">
      <w:pPr>
        <w:pStyle w:val="11"/>
        <w:spacing w:before="0" w:after="0" w:line="240" w:lineRule="auto"/>
        <w:jc w:val="both"/>
      </w:pPr>
      <w:r>
        <w:rPr>
          <w:rStyle w:val="21"/>
          <w:rFonts w:ascii="Times New Roman" w:hAnsi="Times New Roman"/>
        </w:rPr>
        <w:t>1) Приобретение, ремонт жилья  для предоставления  медперсоналу (врачам, фельдшерам, медицинским сестрам, молодым специалистам после окончания м</w:t>
      </w:r>
      <w:r>
        <w:rPr>
          <w:rStyle w:val="21"/>
          <w:rFonts w:ascii="Times New Roman" w:hAnsi="Times New Roman"/>
        </w:rPr>
        <w:t>едицинских ВУЗов), привлекаемому из других муниципальных образований Вологодской области, субъектов Российской Федерации, иностранных государств</w:t>
      </w:r>
    </w:p>
    <w:tbl>
      <w:tblPr>
        <w:tblW w:w="9639" w:type="dxa"/>
        <w:tblInd w:w="68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8" w:type="dxa"/>
        </w:tblCellMar>
        <w:tblLook w:val="04A0" w:firstRow="1" w:lastRow="0" w:firstColumn="1" w:lastColumn="0" w:noHBand="0" w:noVBand="1"/>
      </w:tblPr>
      <w:tblGrid>
        <w:gridCol w:w="2406"/>
        <w:gridCol w:w="858"/>
        <w:gridCol w:w="876"/>
        <w:gridCol w:w="912"/>
        <w:gridCol w:w="926"/>
        <w:gridCol w:w="912"/>
        <w:gridCol w:w="863"/>
        <w:gridCol w:w="1886"/>
      </w:tblGrid>
      <w:tr w:rsidR="00226DAF">
        <w:trPr>
          <w:trHeight w:val="180"/>
        </w:trPr>
        <w:tc>
          <w:tcPr>
            <w:tcW w:w="2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26DAF" w:rsidRDefault="007776C3" w:rsidP="00E7070C">
            <w:pPr>
              <w:pStyle w:val="ab"/>
              <w:spacing w:line="240" w:lineRule="auto"/>
            </w:pPr>
            <w:r>
              <w:t>Наименование</w:t>
            </w:r>
          </w:p>
        </w:tc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26DAF" w:rsidRDefault="007776C3" w:rsidP="00E7070C">
            <w:pPr>
              <w:pStyle w:val="ab"/>
              <w:spacing w:line="240" w:lineRule="auto"/>
            </w:pPr>
            <w:r>
              <w:t>2020 г.</w:t>
            </w:r>
          </w:p>
        </w:tc>
        <w:tc>
          <w:tcPr>
            <w:tcW w:w="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26DAF" w:rsidRDefault="007776C3" w:rsidP="00E7070C">
            <w:pPr>
              <w:pStyle w:val="ab"/>
              <w:spacing w:line="240" w:lineRule="auto"/>
            </w:pPr>
            <w:r>
              <w:t>2021 г.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26DAF" w:rsidRDefault="007776C3" w:rsidP="00E7070C">
            <w:pPr>
              <w:pStyle w:val="ab"/>
              <w:spacing w:line="240" w:lineRule="auto"/>
            </w:pPr>
            <w:r>
              <w:t>2022  г.</w:t>
            </w:r>
          </w:p>
        </w:tc>
        <w:tc>
          <w:tcPr>
            <w:tcW w:w="1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26DAF" w:rsidRDefault="007776C3" w:rsidP="00E7070C">
            <w:pPr>
              <w:pStyle w:val="ab"/>
              <w:spacing w:line="240" w:lineRule="auto"/>
            </w:pPr>
            <w:r>
              <w:t>2023 г.</w:t>
            </w:r>
          </w:p>
        </w:tc>
        <w:tc>
          <w:tcPr>
            <w:tcW w:w="10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26DAF" w:rsidRDefault="007776C3" w:rsidP="00E7070C">
            <w:pPr>
              <w:pStyle w:val="ab"/>
              <w:spacing w:line="240" w:lineRule="auto"/>
            </w:pPr>
            <w:r>
              <w:t>2024 г.</w:t>
            </w:r>
          </w:p>
        </w:tc>
        <w:tc>
          <w:tcPr>
            <w:tcW w:w="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26DAF" w:rsidRDefault="007776C3" w:rsidP="00E7070C">
            <w:pPr>
              <w:pStyle w:val="ab"/>
              <w:spacing w:line="240" w:lineRule="auto"/>
            </w:pPr>
            <w:r>
              <w:t>2025 г.</w:t>
            </w:r>
          </w:p>
        </w:tc>
        <w:tc>
          <w:tcPr>
            <w:tcW w:w="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26DAF" w:rsidRDefault="007776C3" w:rsidP="00E7070C">
            <w:pPr>
              <w:pStyle w:val="ab"/>
              <w:spacing w:line="240" w:lineRule="auto"/>
            </w:pPr>
            <w:r>
              <w:t>Источник финансирования</w:t>
            </w:r>
          </w:p>
        </w:tc>
      </w:tr>
      <w:tr w:rsidR="00226DAF">
        <w:trPr>
          <w:cantSplit/>
          <w:trHeight w:val="180"/>
        </w:trPr>
        <w:tc>
          <w:tcPr>
            <w:tcW w:w="2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26DAF" w:rsidRDefault="007776C3" w:rsidP="00E7070C">
            <w:pPr>
              <w:pStyle w:val="ab"/>
              <w:spacing w:line="240" w:lineRule="auto"/>
            </w:pPr>
            <w:r>
              <w:t xml:space="preserve">Кол-во приобретаемого,  </w:t>
            </w:r>
            <w:r>
              <w:t>ремонтируемого жилья (шт.).</w:t>
            </w:r>
          </w:p>
        </w:tc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26DAF" w:rsidRDefault="007776C3" w:rsidP="00E7070C">
            <w:pPr>
              <w:pStyle w:val="ab"/>
              <w:spacing w:line="240" w:lineRule="auto"/>
            </w:pPr>
            <w:r>
              <w:t>0</w:t>
            </w:r>
          </w:p>
        </w:tc>
        <w:tc>
          <w:tcPr>
            <w:tcW w:w="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26DAF" w:rsidRDefault="007776C3" w:rsidP="00E7070C">
            <w:pPr>
              <w:pStyle w:val="ab"/>
              <w:spacing w:line="240" w:lineRule="auto"/>
            </w:pPr>
            <w:r>
              <w:t>0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26DAF" w:rsidRDefault="007776C3" w:rsidP="00E7070C">
            <w:pPr>
              <w:pStyle w:val="ab"/>
              <w:spacing w:line="240" w:lineRule="auto"/>
            </w:pPr>
            <w:r>
              <w:t>1</w:t>
            </w:r>
          </w:p>
        </w:tc>
        <w:tc>
          <w:tcPr>
            <w:tcW w:w="1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26DAF" w:rsidRDefault="007776C3" w:rsidP="00E7070C">
            <w:pPr>
              <w:pStyle w:val="ab"/>
              <w:spacing w:line="240" w:lineRule="auto"/>
            </w:pPr>
            <w:r>
              <w:t>1</w:t>
            </w:r>
          </w:p>
        </w:tc>
        <w:tc>
          <w:tcPr>
            <w:tcW w:w="10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26DAF" w:rsidRDefault="007776C3" w:rsidP="00E7070C">
            <w:pPr>
              <w:pStyle w:val="ab"/>
              <w:spacing w:line="240" w:lineRule="auto"/>
            </w:pPr>
            <w:r>
              <w:t>1</w:t>
            </w:r>
          </w:p>
        </w:tc>
        <w:tc>
          <w:tcPr>
            <w:tcW w:w="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26DAF" w:rsidRDefault="007776C3" w:rsidP="00E7070C">
            <w:pPr>
              <w:pStyle w:val="ab"/>
              <w:spacing w:line="240" w:lineRule="auto"/>
            </w:pPr>
            <w:r>
              <w:t>1</w:t>
            </w:r>
          </w:p>
        </w:tc>
        <w:tc>
          <w:tcPr>
            <w:tcW w:w="98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26DAF" w:rsidRDefault="007776C3" w:rsidP="00E7070C">
            <w:pPr>
              <w:pStyle w:val="ab"/>
              <w:spacing w:line="240" w:lineRule="auto"/>
            </w:pPr>
            <w:r>
              <w:t>Районный бюджет</w:t>
            </w:r>
          </w:p>
        </w:tc>
      </w:tr>
      <w:tr w:rsidR="00226DAF">
        <w:trPr>
          <w:cantSplit/>
          <w:trHeight w:val="180"/>
        </w:trPr>
        <w:tc>
          <w:tcPr>
            <w:tcW w:w="2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26DAF" w:rsidRDefault="007776C3" w:rsidP="00E7070C">
            <w:pPr>
              <w:pStyle w:val="ab"/>
              <w:spacing w:line="240" w:lineRule="auto"/>
            </w:pPr>
            <w:r>
              <w:t>сумма</w:t>
            </w:r>
          </w:p>
          <w:p w:rsidR="00226DAF" w:rsidRDefault="007776C3" w:rsidP="00E7070C">
            <w:pPr>
              <w:pStyle w:val="ab"/>
              <w:spacing w:line="240" w:lineRule="auto"/>
            </w:pPr>
            <w:r>
              <w:t>тыс. руб.</w:t>
            </w:r>
          </w:p>
        </w:tc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26DAF" w:rsidRDefault="007776C3" w:rsidP="00E7070C">
            <w:pPr>
              <w:pStyle w:val="ab"/>
              <w:spacing w:line="240" w:lineRule="auto"/>
            </w:pPr>
            <w:r>
              <w:t>0,0</w:t>
            </w:r>
          </w:p>
        </w:tc>
        <w:tc>
          <w:tcPr>
            <w:tcW w:w="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26DAF" w:rsidRDefault="007776C3" w:rsidP="00E7070C">
            <w:pPr>
              <w:pStyle w:val="ab"/>
              <w:spacing w:line="240" w:lineRule="auto"/>
            </w:pPr>
            <w:r>
              <w:t>0,0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26DAF" w:rsidRDefault="007776C3" w:rsidP="00E7070C">
            <w:pPr>
              <w:pStyle w:val="ab"/>
              <w:spacing w:line="240" w:lineRule="auto"/>
            </w:pPr>
            <w:r>
              <w:t>111,7</w:t>
            </w:r>
          </w:p>
        </w:tc>
        <w:tc>
          <w:tcPr>
            <w:tcW w:w="1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26DAF" w:rsidRDefault="007776C3" w:rsidP="00E7070C">
            <w:pPr>
              <w:pStyle w:val="ab"/>
              <w:spacing w:line="240" w:lineRule="auto"/>
            </w:pPr>
            <w:r>
              <w:t>0,0</w:t>
            </w:r>
          </w:p>
        </w:tc>
        <w:tc>
          <w:tcPr>
            <w:tcW w:w="10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26DAF" w:rsidRDefault="007776C3" w:rsidP="00E7070C">
            <w:pPr>
              <w:pStyle w:val="ab"/>
              <w:spacing w:line="240" w:lineRule="auto"/>
            </w:pPr>
            <w:r>
              <w:t>500,0</w:t>
            </w:r>
          </w:p>
        </w:tc>
        <w:tc>
          <w:tcPr>
            <w:tcW w:w="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26DAF" w:rsidRDefault="007776C3" w:rsidP="00E7070C">
            <w:pPr>
              <w:pStyle w:val="ab"/>
              <w:spacing w:line="240" w:lineRule="auto"/>
            </w:pPr>
            <w:r>
              <w:t>500,0</w:t>
            </w:r>
          </w:p>
        </w:tc>
        <w:tc>
          <w:tcPr>
            <w:tcW w:w="98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26DAF" w:rsidRDefault="00226DAF" w:rsidP="00E7070C">
            <w:pPr>
              <w:pStyle w:val="11"/>
              <w:snapToGrid w:val="0"/>
              <w:spacing w:before="0" w:after="0" w:line="240" w:lineRule="auto"/>
              <w:rPr>
                <w:rFonts w:ascii="Times New Roman" w:hAnsi="Times New Roman"/>
              </w:rPr>
            </w:pPr>
          </w:p>
        </w:tc>
      </w:tr>
    </w:tbl>
    <w:p w:rsidR="00226DAF" w:rsidRDefault="007776C3" w:rsidP="00E7070C">
      <w:pPr>
        <w:pStyle w:val="11"/>
        <w:spacing w:before="0" w:after="0" w:line="240" w:lineRule="auto"/>
        <w:jc w:val="both"/>
      </w:pPr>
      <w:r>
        <w:rPr>
          <w:rStyle w:val="21"/>
          <w:rFonts w:ascii="Times New Roman" w:hAnsi="Times New Roman"/>
        </w:rPr>
        <w:t xml:space="preserve">2) Оказание содействия студентам высших медицинских учебных заведений, врачам-ординаторам  в период обучения в виде выплаты стипендии  в размере 4,0 </w:t>
      </w:r>
      <w:r>
        <w:rPr>
          <w:rStyle w:val="21"/>
          <w:rFonts w:ascii="Times New Roman" w:hAnsi="Times New Roman"/>
        </w:rPr>
        <w:t xml:space="preserve">тыс. руб. на 1 человека в месяц (за счет средств районного бюджета) и ежемесячная денежная выплата в размере 4,0 тыс. руб., лицам проходящим обучение в учреждениях высшего профессионального образования (за счет средств БУЗ </w:t>
      </w:r>
      <w:proofErr w:type="gramStart"/>
      <w:r>
        <w:rPr>
          <w:rStyle w:val="21"/>
          <w:rFonts w:ascii="Times New Roman" w:hAnsi="Times New Roman"/>
        </w:rPr>
        <w:t>ВО</w:t>
      </w:r>
      <w:proofErr w:type="gramEnd"/>
      <w:r>
        <w:rPr>
          <w:rStyle w:val="21"/>
          <w:rFonts w:ascii="Times New Roman" w:hAnsi="Times New Roman"/>
        </w:rPr>
        <w:t xml:space="preserve"> «Никольская ЦРБ»):</w:t>
      </w:r>
    </w:p>
    <w:tbl>
      <w:tblPr>
        <w:tblW w:w="9639" w:type="dxa"/>
        <w:tblInd w:w="68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8" w:type="dxa"/>
        </w:tblCellMar>
        <w:tblLook w:val="04A0" w:firstRow="1" w:lastRow="0" w:firstColumn="1" w:lastColumn="0" w:noHBand="0" w:noVBand="1"/>
      </w:tblPr>
      <w:tblGrid>
        <w:gridCol w:w="2315"/>
        <w:gridCol w:w="975"/>
        <w:gridCol w:w="881"/>
        <w:gridCol w:w="835"/>
        <w:gridCol w:w="916"/>
        <w:gridCol w:w="916"/>
        <w:gridCol w:w="915"/>
        <w:gridCol w:w="1886"/>
      </w:tblGrid>
      <w:tr w:rsidR="00226DAF">
        <w:trPr>
          <w:trHeight w:val="180"/>
        </w:trPr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26DAF" w:rsidRDefault="007776C3" w:rsidP="00E7070C">
            <w:pPr>
              <w:pStyle w:val="ab"/>
              <w:spacing w:line="240" w:lineRule="auto"/>
            </w:pPr>
            <w:r>
              <w:t>Наименовани</w:t>
            </w:r>
            <w:r>
              <w:t>е</w:t>
            </w:r>
          </w:p>
        </w:tc>
        <w:tc>
          <w:tcPr>
            <w:tcW w:w="1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26DAF" w:rsidRDefault="007776C3" w:rsidP="00E7070C">
            <w:pPr>
              <w:pStyle w:val="ab"/>
              <w:spacing w:line="240" w:lineRule="auto"/>
            </w:pPr>
            <w:r>
              <w:t>2020 г.</w:t>
            </w:r>
          </w:p>
        </w:tc>
        <w:tc>
          <w:tcPr>
            <w:tcW w:w="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26DAF" w:rsidRDefault="007776C3" w:rsidP="00E7070C">
            <w:pPr>
              <w:pStyle w:val="ab"/>
              <w:spacing w:line="240" w:lineRule="auto"/>
            </w:pPr>
            <w:r>
              <w:t>2021 г.</w:t>
            </w:r>
          </w:p>
        </w:tc>
        <w:tc>
          <w:tcPr>
            <w:tcW w:w="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26DAF" w:rsidRDefault="007776C3" w:rsidP="00E7070C">
            <w:pPr>
              <w:pStyle w:val="ab"/>
              <w:spacing w:line="240" w:lineRule="auto"/>
            </w:pPr>
            <w:r>
              <w:t>2022  г.</w:t>
            </w:r>
          </w:p>
        </w:tc>
        <w:tc>
          <w:tcPr>
            <w:tcW w:w="1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26DAF" w:rsidRDefault="007776C3" w:rsidP="00E7070C">
            <w:pPr>
              <w:pStyle w:val="ab"/>
              <w:spacing w:line="240" w:lineRule="auto"/>
            </w:pPr>
            <w:r>
              <w:t>2023 г.</w:t>
            </w:r>
          </w:p>
        </w:tc>
        <w:tc>
          <w:tcPr>
            <w:tcW w:w="1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26DAF" w:rsidRDefault="007776C3" w:rsidP="00E7070C">
            <w:pPr>
              <w:pStyle w:val="ab"/>
              <w:spacing w:line="240" w:lineRule="auto"/>
            </w:pPr>
            <w:r>
              <w:t>2024 г.</w:t>
            </w:r>
          </w:p>
        </w:tc>
        <w:tc>
          <w:tcPr>
            <w:tcW w:w="1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26DAF" w:rsidRDefault="007776C3" w:rsidP="00E7070C">
            <w:pPr>
              <w:pStyle w:val="ab"/>
              <w:spacing w:line="240" w:lineRule="auto"/>
            </w:pPr>
            <w:r>
              <w:t xml:space="preserve">2025 г. </w:t>
            </w:r>
          </w:p>
        </w:tc>
        <w:tc>
          <w:tcPr>
            <w:tcW w:w="1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26DAF" w:rsidRDefault="007776C3" w:rsidP="00E7070C">
            <w:pPr>
              <w:pStyle w:val="ab"/>
              <w:spacing w:line="240" w:lineRule="auto"/>
            </w:pPr>
            <w:r>
              <w:t>Источник финансирования</w:t>
            </w:r>
          </w:p>
        </w:tc>
      </w:tr>
      <w:tr w:rsidR="00226DAF">
        <w:trPr>
          <w:cantSplit/>
          <w:trHeight w:val="180"/>
        </w:trPr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26DAF" w:rsidRDefault="007776C3" w:rsidP="00E7070C">
            <w:pPr>
              <w:pStyle w:val="ab"/>
              <w:spacing w:line="240" w:lineRule="auto"/>
            </w:pPr>
            <w:r>
              <w:lastRenderedPageBreak/>
              <w:t>кол-во</w:t>
            </w:r>
          </w:p>
          <w:p w:rsidR="00226DAF" w:rsidRDefault="007776C3" w:rsidP="00E7070C">
            <w:pPr>
              <w:pStyle w:val="ab"/>
              <w:spacing w:line="240" w:lineRule="auto"/>
            </w:pPr>
            <w:r>
              <w:t>человек</w:t>
            </w:r>
          </w:p>
        </w:tc>
        <w:tc>
          <w:tcPr>
            <w:tcW w:w="1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26DAF" w:rsidRDefault="007776C3" w:rsidP="00E7070C">
            <w:pPr>
              <w:pStyle w:val="ab"/>
              <w:spacing w:line="240" w:lineRule="auto"/>
            </w:pPr>
            <w:r>
              <w:t>2</w:t>
            </w:r>
          </w:p>
        </w:tc>
        <w:tc>
          <w:tcPr>
            <w:tcW w:w="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26DAF" w:rsidRDefault="007776C3" w:rsidP="00E7070C">
            <w:pPr>
              <w:pStyle w:val="ab"/>
              <w:spacing w:line="240" w:lineRule="auto"/>
            </w:pPr>
            <w:r>
              <w:t>0</w:t>
            </w:r>
          </w:p>
        </w:tc>
        <w:tc>
          <w:tcPr>
            <w:tcW w:w="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26DAF" w:rsidRDefault="007776C3" w:rsidP="00E7070C">
            <w:pPr>
              <w:pStyle w:val="ab"/>
              <w:spacing w:line="240" w:lineRule="auto"/>
            </w:pPr>
            <w:r>
              <w:t>2</w:t>
            </w:r>
          </w:p>
        </w:tc>
        <w:tc>
          <w:tcPr>
            <w:tcW w:w="1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26DAF" w:rsidRDefault="007776C3" w:rsidP="00E7070C">
            <w:pPr>
              <w:pStyle w:val="ab"/>
              <w:spacing w:line="240" w:lineRule="auto"/>
            </w:pPr>
            <w:r>
              <w:t>1</w:t>
            </w:r>
          </w:p>
        </w:tc>
        <w:tc>
          <w:tcPr>
            <w:tcW w:w="1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26DAF" w:rsidRDefault="007776C3" w:rsidP="00E7070C">
            <w:pPr>
              <w:pStyle w:val="ab"/>
              <w:spacing w:line="240" w:lineRule="auto"/>
            </w:pPr>
            <w:r>
              <w:t>1</w:t>
            </w:r>
          </w:p>
        </w:tc>
        <w:tc>
          <w:tcPr>
            <w:tcW w:w="1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26DAF" w:rsidRDefault="007776C3" w:rsidP="00E7070C">
            <w:pPr>
              <w:pStyle w:val="ab"/>
              <w:spacing w:line="240" w:lineRule="auto"/>
            </w:pPr>
            <w:r>
              <w:t>1</w:t>
            </w:r>
          </w:p>
        </w:tc>
        <w:tc>
          <w:tcPr>
            <w:tcW w:w="11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26DAF" w:rsidRDefault="00226DAF" w:rsidP="00E7070C">
            <w:pPr>
              <w:pStyle w:val="ab"/>
              <w:snapToGrid w:val="0"/>
              <w:spacing w:line="240" w:lineRule="auto"/>
            </w:pPr>
          </w:p>
          <w:p w:rsidR="00226DAF" w:rsidRDefault="007776C3" w:rsidP="00E7070C">
            <w:pPr>
              <w:pStyle w:val="ab"/>
              <w:spacing w:line="240" w:lineRule="auto"/>
            </w:pPr>
            <w:r>
              <w:t>Районный бюджет</w:t>
            </w:r>
          </w:p>
        </w:tc>
      </w:tr>
      <w:tr w:rsidR="00226DAF">
        <w:trPr>
          <w:cantSplit/>
          <w:trHeight w:val="180"/>
        </w:trPr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26DAF" w:rsidRDefault="007776C3" w:rsidP="00E7070C">
            <w:pPr>
              <w:pStyle w:val="ab"/>
              <w:spacing w:line="240" w:lineRule="auto"/>
            </w:pPr>
            <w:r>
              <w:t>Стипендии</w:t>
            </w:r>
          </w:p>
          <w:p w:rsidR="00226DAF" w:rsidRDefault="007776C3" w:rsidP="00E7070C">
            <w:pPr>
              <w:pStyle w:val="ab"/>
              <w:spacing w:line="240" w:lineRule="auto"/>
            </w:pPr>
            <w:r>
              <w:t>тыс. руб.</w:t>
            </w:r>
          </w:p>
        </w:tc>
        <w:tc>
          <w:tcPr>
            <w:tcW w:w="1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26DAF" w:rsidRDefault="007776C3" w:rsidP="00E7070C">
            <w:pPr>
              <w:pStyle w:val="ab"/>
              <w:spacing w:line="240" w:lineRule="auto"/>
            </w:pPr>
            <w:r>
              <w:t>75,0</w:t>
            </w:r>
          </w:p>
        </w:tc>
        <w:tc>
          <w:tcPr>
            <w:tcW w:w="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26DAF" w:rsidRDefault="007776C3" w:rsidP="00E7070C">
            <w:pPr>
              <w:pStyle w:val="ab"/>
              <w:spacing w:line="240" w:lineRule="auto"/>
            </w:pPr>
            <w:r>
              <w:t>0,0</w:t>
            </w:r>
          </w:p>
        </w:tc>
        <w:tc>
          <w:tcPr>
            <w:tcW w:w="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26DAF" w:rsidRDefault="007776C3" w:rsidP="00E7070C">
            <w:pPr>
              <w:pStyle w:val="ab"/>
              <w:spacing w:line="240" w:lineRule="auto"/>
            </w:pPr>
            <w:r>
              <w:t>144,0</w:t>
            </w:r>
          </w:p>
        </w:tc>
        <w:tc>
          <w:tcPr>
            <w:tcW w:w="1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26DAF" w:rsidRDefault="007776C3" w:rsidP="00E7070C">
            <w:pPr>
              <w:pStyle w:val="ab"/>
              <w:spacing w:line="240" w:lineRule="auto"/>
            </w:pPr>
            <w:r>
              <w:t>72,0</w:t>
            </w:r>
          </w:p>
        </w:tc>
        <w:tc>
          <w:tcPr>
            <w:tcW w:w="1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26DAF" w:rsidRDefault="007776C3" w:rsidP="00E7070C">
            <w:pPr>
              <w:pStyle w:val="ab"/>
              <w:spacing w:line="240" w:lineRule="auto"/>
            </w:pPr>
            <w:r>
              <w:t>72,0</w:t>
            </w:r>
          </w:p>
        </w:tc>
        <w:tc>
          <w:tcPr>
            <w:tcW w:w="1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26DAF" w:rsidRDefault="007776C3" w:rsidP="00E7070C">
            <w:pPr>
              <w:pStyle w:val="ab"/>
              <w:spacing w:line="240" w:lineRule="auto"/>
            </w:pPr>
            <w:r>
              <w:t>72,0</w:t>
            </w:r>
          </w:p>
        </w:tc>
        <w:tc>
          <w:tcPr>
            <w:tcW w:w="1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26DAF" w:rsidRDefault="00226DAF" w:rsidP="00E7070C">
            <w:pPr>
              <w:pStyle w:val="ab"/>
              <w:snapToGrid w:val="0"/>
              <w:spacing w:line="240" w:lineRule="auto"/>
            </w:pPr>
          </w:p>
        </w:tc>
      </w:tr>
      <w:tr w:rsidR="00226DAF">
        <w:trPr>
          <w:cantSplit/>
          <w:trHeight w:val="180"/>
        </w:trPr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26DAF" w:rsidRDefault="007776C3" w:rsidP="00E7070C">
            <w:pPr>
              <w:pStyle w:val="ab"/>
              <w:spacing w:line="240" w:lineRule="auto"/>
            </w:pPr>
            <w:r>
              <w:t>кол-во</w:t>
            </w:r>
          </w:p>
          <w:p w:rsidR="00226DAF" w:rsidRDefault="007776C3" w:rsidP="00E7070C">
            <w:pPr>
              <w:pStyle w:val="ab"/>
              <w:spacing w:line="240" w:lineRule="auto"/>
            </w:pPr>
            <w:r>
              <w:t>человек</w:t>
            </w:r>
          </w:p>
        </w:tc>
        <w:tc>
          <w:tcPr>
            <w:tcW w:w="1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26DAF" w:rsidRDefault="007776C3" w:rsidP="00E7070C">
            <w:pPr>
              <w:pStyle w:val="ab"/>
              <w:spacing w:line="240" w:lineRule="auto"/>
            </w:pPr>
            <w:r>
              <w:t>2</w:t>
            </w:r>
          </w:p>
        </w:tc>
        <w:tc>
          <w:tcPr>
            <w:tcW w:w="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26DAF" w:rsidRDefault="007776C3" w:rsidP="00E7070C">
            <w:pPr>
              <w:pStyle w:val="ab"/>
              <w:spacing w:line="240" w:lineRule="auto"/>
            </w:pPr>
            <w:r>
              <w:t>0</w:t>
            </w:r>
          </w:p>
        </w:tc>
        <w:tc>
          <w:tcPr>
            <w:tcW w:w="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26DAF" w:rsidRDefault="007776C3" w:rsidP="00E7070C">
            <w:pPr>
              <w:pStyle w:val="ab"/>
              <w:spacing w:line="240" w:lineRule="auto"/>
            </w:pPr>
            <w:r>
              <w:t>0</w:t>
            </w:r>
          </w:p>
        </w:tc>
        <w:tc>
          <w:tcPr>
            <w:tcW w:w="1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26DAF" w:rsidRDefault="007776C3" w:rsidP="00E7070C">
            <w:pPr>
              <w:pStyle w:val="ab"/>
              <w:spacing w:line="240" w:lineRule="auto"/>
            </w:pPr>
            <w:r>
              <w:t>0</w:t>
            </w:r>
          </w:p>
        </w:tc>
        <w:tc>
          <w:tcPr>
            <w:tcW w:w="1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26DAF" w:rsidRDefault="007776C3" w:rsidP="00E7070C">
            <w:pPr>
              <w:pStyle w:val="ab"/>
              <w:spacing w:line="240" w:lineRule="auto"/>
            </w:pPr>
            <w:r>
              <w:t>0</w:t>
            </w:r>
          </w:p>
        </w:tc>
        <w:tc>
          <w:tcPr>
            <w:tcW w:w="1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26DAF" w:rsidRDefault="007776C3" w:rsidP="00E7070C">
            <w:pPr>
              <w:pStyle w:val="ab"/>
              <w:spacing w:line="240" w:lineRule="auto"/>
            </w:pPr>
            <w:r>
              <w:t>0</w:t>
            </w:r>
          </w:p>
        </w:tc>
        <w:tc>
          <w:tcPr>
            <w:tcW w:w="11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26DAF" w:rsidRDefault="007776C3" w:rsidP="00E7070C">
            <w:pPr>
              <w:pStyle w:val="ab"/>
              <w:spacing w:line="240" w:lineRule="auto"/>
            </w:pPr>
            <w:r>
              <w:t xml:space="preserve">Средства </w:t>
            </w:r>
          </w:p>
          <w:p w:rsidR="00226DAF" w:rsidRDefault="007776C3" w:rsidP="00E7070C">
            <w:pPr>
              <w:pStyle w:val="ab"/>
              <w:spacing w:line="240" w:lineRule="auto"/>
            </w:pPr>
            <w:r>
              <w:t xml:space="preserve">БУЗ </w:t>
            </w:r>
            <w:proofErr w:type="gramStart"/>
            <w:r>
              <w:t>ВО</w:t>
            </w:r>
            <w:proofErr w:type="gramEnd"/>
            <w:r>
              <w:t xml:space="preserve"> «Никольская  ЦРБ»</w:t>
            </w:r>
          </w:p>
        </w:tc>
      </w:tr>
      <w:tr w:rsidR="00226DAF">
        <w:trPr>
          <w:cantSplit/>
          <w:trHeight w:val="180"/>
        </w:trPr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26DAF" w:rsidRDefault="007776C3" w:rsidP="00E7070C">
            <w:pPr>
              <w:pStyle w:val="ab"/>
              <w:spacing w:line="240" w:lineRule="auto"/>
            </w:pPr>
            <w:r>
              <w:t>Стипендии</w:t>
            </w:r>
          </w:p>
          <w:p w:rsidR="00226DAF" w:rsidRDefault="007776C3" w:rsidP="00E7070C">
            <w:pPr>
              <w:pStyle w:val="ab"/>
              <w:spacing w:line="240" w:lineRule="auto"/>
            </w:pPr>
            <w:r>
              <w:t>тыс. руб.</w:t>
            </w:r>
          </w:p>
        </w:tc>
        <w:tc>
          <w:tcPr>
            <w:tcW w:w="1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26DAF" w:rsidRDefault="007776C3" w:rsidP="00E7070C">
            <w:pPr>
              <w:pStyle w:val="ab"/>
              <w:spacing w:line="240" w:lineRule="auto"/>
            </w:pPr>
            <w:r>
              <w:t>96,0</w:t>
            </w:r>
          </w:p>
        </w:tc>
        <w:tc>
          <w:tcPr>
            <w:tcW w:w="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26DAF" w:rsidRDefault="007776C3" w:rsidP="00E7070C">
            <w:pPr>
              <w:pStyle w:val="ab"/>
              <w:spacing w:line="240" w:lineRule="auto"/>
            </w:pPr>
            <w:r>
              <w:t>0,0</w:t>
            </w:r>
          </w:p>
        </w:tc>
        <w:tc>
          <w:tcPr>
            <w:tcW w:w="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26DAF" w:rsidRDefault="007776C3" w:rsidP="00E7070C">
            <w:pPr>
              <w:pStyle w:val="ab"/>
              <w:spacing w:line="240" w:lineRule="auto"/>
            </w:pPr>
            <w:r>
              <w:t>0,0</w:t>
            </w:r>
          </w:p>
        </w:tc>
        <w:tc>
          <w:tcPr>
            <w:tcW w:w="1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26DAF" w:rsidRDefault="007776C3" w:rsidP="00E7070C">
            <w:pPr>
              <w:pStyle w:val="ab"/>
              <w:spacing w:line="240" w:lineRule="auto"/>
            </w:pPr>
            <w:r>
              <w:t>0,0</w:t>
            </w:r>
          </w:p>
        </w:tc>
        <w:tc>
          <w:tcPr>
            <w:tcW w:w="1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26DAF" w:rsidRDefault="007776C3" w:rsidP="00E7070C">
            <w:pPr>
              <w:pStyle w:val="ab"/>
              <w:spacing w:line="240" w:lineRule="auto"/>
            </w:pPr>
            <w:r>
              <w:t>0,0</w:t>
            </w:r>
          </w:p>
        </w:tc>
        <w:tc>
          <w:tcPr>
            <w:tcW w:w="1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26DAF" w:rsidRDefault="007776C3" w:rsidP="00E7070C">
            <w:pPr>
              <w:pStyle w:val="ab"/>
              <w:spacing w:line="240" w:lineRule="auto"/>
            </w:pPr>
            <w:r>
              <w:t>0,0</w:t>
            </w:r>
          </w:p>
        </w:tc>
        <w:tc>
          <w:tcPr>
            <w:tcW w:w="1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26DAF" w:rsidRDefault="00226DAF" w:rsidP="00E7070C">
            <w:pPr>
              <w:pStyle w:val="ab"/>
              <w:snapToGrid w:val="0"/>
              <w:spacing w:line="240" w:lineRule="auto"/>
            </w:pPr>
          </w:p>
        </w:tc>
      </w:tr>
    </w:tbl>
    <w:p w:rsidR="00226DAF" w:rsidRDefault="007776C3" w:rsidP="00E7070C">
      <w:pPr>
        <w:pStyle w:val="11"/>
        <w:spacing w:before="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3) Оказание содействия студентам средних медицинских учебных заведений в виде выплаты стипендии в период обучения в размере 2,0 тыс. руб. на 1 человека в месяц для обеспечения кадрами </w:t>
      </w:r>
      <w:proofErr w:type="spellStart"/>
      <w:r>
        <w:rPr>
          <w:rFonts w:ascii="Times New Roman" w:hAnsi="Times New Roman"/>
        </w:rPr>
        <w:t>ФАПов</w:t>
      </w:r>
      <w:proofErr w:type="spellEnd"/>
      <w:r>
        <w:rPr>
          <w:rFonts w:ascii="Times New Roman" w:hAnsi="Times New Roman"/>
        </w:rPr>
        <w:t xml:space="preserve">, участковых больниц (за счет средств </w:t>
      </w:r>
      <w:r>
        <w:rPr>
          <w:rFonts w:ascii="Times New Roman" w:hAnsi="Times New Roman"/>
        </w:rPr>
        <w:t xml:space="preserve">районного бюджета) и ежемесячная денежная выплата в размере 2,0 тыс. руб., лицам проходящим обучение в учреждениях среднего профессионального образования (за счет средств БУЗ </w:t>
      </w:r>
      <w:proofErr w:type="gramStart"/>
      <w:r>
        <w:rPr>
          <w:rFonts w:ascii="Times New Roman" w:hAnsi="Times New Roman"/>
        </w:rPr>
        <w:t>ВО</w:t>
      </w:r>
      <w:proofErr w:type="gramEnd"/>
      <w:r>
        <w:rPr>
          <w:rFonts w:ascii="Times New Roman" w:hAnsi="Times New Roman"/>
        </w:rPr>
        <w:t xml:space="preserve"> «Никольская ЦРБ»):</w:t>
      </w:r>
    </w:p>
    <w:tbl>
      <w:tblPr>
        <w:tblW w:w="9639" w:type="dxa"/>
        <w:tblInd w:w="68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8" w:type="dxa"/>
        </w:tblCellMar>
        <w:tblLook w:val="04A0" w:firstRow="1" w:lastRow="0" w:firstColumn="1" w:lastColumn="0" w:noHBand="0" w:noVBand="1"/>
      </w:tblPr>
      <w:tblGrid>
        <w:gridCol w:w="2313"/>
        <w:gridCol w:w="963"/>
        <w:gridCol w:w="920"/>
        <w:gridCol w:w="808"/>
        <w:gridCol w:w="948"/>
        <w:gridCol w:w="900"/>
        <w:gridCol w:w="901"/>
        <w:gridCol w:w="1886"/>
      </w:tblGrid>
      <w:tr w:rsidR="00226DAF">
        <w:trPr>
          <w:trHeight w:val="180"/>
        </w:trPr>
        <w:tc>
          <w:tcPr>
            <w:tcW w:w="2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26DAF" w:rsidRDefault="007776C3" w:rsidP="00E7070C">
            <w:pPr>
              <w:pStyle w:val="ab"/>
              <w:spacing w:line="240" w:lineRule="auto"/>
            </w:pPr>
            <w:r>
              <w:t>Наименование</w:t>
            </w:r>
          </w:p>
        </w:tc>
        <w:tc>
          <w:tcPr>
            <w:tcW w:w="10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26DAF" w:rsidRDefault="007776C3" w:rsidP="00E7070C">
            <w:pPr>
              <w:pStyle w:val="ab"/>
              <w:spacing w:line="240" w:lineRule="auto"/>
            </w:pPr>
            <w:r>
              <w:t>2020г.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26DAF" w:rsidRDefault="007776C3" w:rsidP="00E7070C">
            <w:pPr>
              <w:pStyle w:val="ab"/>
              <w:spacing w:line="240" w:lineRule="auto"/>
            </w:pPr>
            <w:r>
              <w:t>2021г.</w:t>
            </w:r>
          </w:p>
        </w:tc>
        <w:tc>
          <w:tcPr>
            <w:tcW w:w="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26DAF" w:rsidRDefault="007776C3" w:rsidP="00E7070C">
            <w:pPr>
              <w:pStyle w:val="ab"/>
              <w:spacing w:line="240" w:lineRule="auto"/>
            </w:pPr>
            <w:r>
              <w:t>2022 г.</w:t>
            </w:r>
          </w:p>
        </w:tc>
        <w:tc>
          <w:tcPr>
            <w:tcW w:w="1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26DAF" w:rsidRDefault="007776C3" w:rsidP="00E7070C">
            <w:pPr>
              <w:pStyle w:val="ab"/>
              <w:spacing w:line="240" w:lineRule="auto"/>
            </w:pPr>
            <w:r>
              <w:t>2023г.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26DAF" w:rsidRDefault="007776C3" w:rsidP="00E7070C">
            <w:pPr>
              <w:pStyle w:val="ab"/>
              <w:spacing w:line="240" w:lineRule="auto"/>
            </w:pPr>
            <w:r>
              <w:t>2024 г.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26DAF" w:rsidRDefault="007776C3" w:rsidP="00E7070C">
            <w:pPr>
              <w:pStyle w:val="ab"/>
              <w:spacing w:line="240" w:lineRule="auto"/>
            </w:pPr>
            <w:r>
              <w:t>2025 г.</w:t>
            </w:r>
          </w:p>
        </w:tc>
        <w:tc>
          <w:tcPr>
            <w:tcW w:w="1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26DAF" w:rsidRDefault="007776C3" w:rsidP="00E7070C">
            <w:pPr>
              <w:pStyle w:val="ab"/>
              <w:spacing w:line="240" w:lineRule="auto"/>
            </w:pPr>
            <w:r>
              <w:t>И</w:t>
            </w:r>
            <w:r>
              <w:t>сточник финансирования</w:t>
            </w:r>
          </w:p>
        </w:tc>
      </w:tr>
      <w:tr w:rsidR="00226DAF">
        <w:trPr>
          <w:cantSplit/>
          <w:trHeight w:val="180"/>
        </w:trPr>
        <w:tc>
          <w:tcPr>
            <w:tcW w:w="2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26DAF" w:rsidRDefault="007776C3" w:rsidP="00E7070C">
            <w:pPr>
              <w:pStyle w:val="ab"/>
              <w:spacing w:line="240" w:lineRule="auto"/>
              <w:ind w:left="686" w:hanging="686"/>
            </w:pPr>
            <w:r>
              <w:t>кол-во</w:t>
            </w:r>
          </w:p>
          <w:p w:rsidR="00226DAF" w:rsidRDefault="007776C3" w:rsidP="00E7070C">
            <w:pPr>
              <w:pStyle w:val="ab"/>
              <w:spacing w:line="240" w:lineRule="auto"/>
            </w:pPr>
            <w:r>
              <w:t>человек</w:t>
            </w:r>
          </w:p>
        </w:tc>
        <w:tc>
          <w:tcPr>
            <w:tcW w:w="10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26DAF" w:rsidRDefault="007776C3" w:rsidP="00E7070C">
            <w:pPr>
              <w:pStyle w:val="ab"/>
              <w:spacing w:line="240" w:lineRule="auto"/>
            </w:pPr>
            <w:r>
              <w:t>0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26DAF" w:rsidRDefault="007776C3" w:rsidP="00E7070C">
            <w:pPr>
              <w:pStyle w:val="ab"/>
              <w:spacing w:line="240" w:lineRule="auto"/>
            </w:pPr>
            <w:r>
              <w:t>0</w:t>
            </w:r>
          </w:p>
        </w:tc>
        <w:tc>
          <w:tcPr>
            <w:tcW w:w="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26DAF" w:rsidRDefault="007776C3" w:rsidP="00E7070C">
            <w:pPr>
              <w:pStyle w:val="ab"/>
              <w:spacing w:line="240" w:lineRule="auto"/>
            </w:pPr>
            <w:r>
              <w:t>0</w:t>
            </w:r>
          </w:p>
        </w:tc>
        <w:tc>
          <w:tcPr>
            <w:tcW w:w="1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26DAF" w:rsidRDefault="007776C3" w:rsidP="00E7070C">
            <w:pPr>
              <w:pStyle w:val="ab"/>
              <w:spacing w:line="240" w:lineRule="auto"/>
            </w:pPr>
            <w:r>
              <w:t>3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26DAF" w:rsidRDefault="007776C3" w:rsidP="00E7070C">
            <w:pPr>
              <w:pStyle w:val="ab"/>
              <w:spacing w:line="240" w:lineRule="auto"/>
            </w:pPr>
            <w:r>
              <w:t>3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26DAF" w:rsidRDefault="007776C3" w:rsidP="00E7070C">
            <w:pPr>
              <w:pStyle w:val="ab"/>
              <w:spacing w:line="240" w:lineRule="auto"/>
            </w:pPr>
            <w:r>
              <w:t>3</w:t>
            </w:r>
          </w:p>
        </w:tc>
        <w:tc>
          <w:tcPr>
            <w:tcW w:w="111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26DAF" w:rsidRDefault="00226DAF" w:rsidP="00E7070C">
            <w:pPr>
              <w:pStyle w:val="ab"/>
              <w:snapToGrid w:val="0"/>
              <w:spacing w:line="240" w:lineRule="auto"/>
            </w:pPr>
          </w:p>
          <w:p w:rsidR="00226DAF" w:rsidRDefault="007776C3" w:rsidP="00E7070C">
            <w:pPr>
              <w:pStyle w:val="ab"/>
              <w:spacing w:line="240" w:lineRule="auto"/>
            </w:pPr>
            <w:r>
              <w:t>Районный бюджет</w:t>
            </w:r>
          </w:p>
        </w:tc>
      </w:tr>
      <w:tr w:rsidR="00226DAF">
        <w:trPr>
          <w:cantSplit/>
          <w:trHeight w:val="180"/>
        </w:trPr>
        <w:tc>
          <w:tcPr>
            <w:tcW w:w="2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26DAF" w:rsidRDefault="007776C3" w:rsidP="00E7070C">
            <w:pPr>
              <w:pStyle w:val="ab"/>
              <w:spacing w:line="240" w:lineRule="auto"/>
            </w:pPr>
            <w:r>
              <w:t>Стипендии</w:t>
            </w:r>
          </w:p>
          <w:p w:rsidR="00226DAF" w:rsidRDefault="007776C3" w:rsidP="00E7070C">
            <w:pPr>
              <w:pStyle w:val="ab"/>
              <w:spacing w:line="240" w:lineRule="auto"/>
            </w:pPr>
            <w:r>
              <w:t>тыс. руб.</w:t>
            </w:r>
          </w:p>
        </w:tc>
        <w:tc>
          <w:tcPr>
            <w:tcW w:w="10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26DAF" w:rsidRDefault="007776C3" w:rsidP="00E7070C">
            <w:pPr>
              <w:pStyle w:val="ab"/>
              <w:spacing w:line="240" w:lineRule="auto"/>
            </w:pPr>
            <w:r>
              <w:t>0,0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26DAF" w:rsidRDefault="007776C3" w:rsidP="00E7070C">
            <w:pPr>
              <w:pStyle w:val="ab"/>
              <w:spacing w:line="240" w:lineRule="auto"/>
            </w:pPr>
            <w:r>
              <w:t>0,0</w:t>
            </w:r>
          </w:p>
        </w:tc>
        <w:tc>
          <w:tcPr>
            <w:tcW w:w="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26DAF" w:rsidRDefault="007776C3" w:rsidP="00E7070C">
            <w:pPr>
              <w:pStyle w:val="ab"/>
              <w:spacing w:line="240" w:lineRule="auto"/>
            </w:pPr>
            <w:r>
              <w:t>0,0</w:t>
            </w:r>
          </w:p>
        </w:tc>
        <w:tc>
          <w:tcPr>
            <w:tcW w:w="1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26DAF" w:rsidRDefault="007776C3" w:rsidP="00E7070C">
            <w:pPr>
              <w:pStyle w:val="ab"/>
              <w:spacing w:line="240" w:lineRule="auto"/>
            </w:pPr>
            <w:r>
              <w:t>72,0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26DAF" w:rsidRDefault="007776C3" w:rsidP="00E7070C">
            <w:pPr>
              <w:pStyle w:val="ab"/>
              <w:spacing w:line="240" w:lineRule="auto"/>
            </w:pPr>
            <w:r>
              <w:t>72,0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26DAF" w:rsidRDefault="007776C3" w:rsidP="00E7070C">
            <w:pPr>
              <w:pStyle w:val="ab"/>
              <w:spacing w:line="240" w:lineRule="auto"/>
            </w:pPr>
            <w:r>
              <w:t>72,0</w:t>
            </w:r>
          </w:p>
        </w:tc>
        <w:tc>
          <w:tcPr>
            <w:tcW w:w="111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26DAF" w:rsidRDefault="00226DAF" w:rsidP="00E7070C">
            <w:pPr>
              <w:pStyle w:val="11"/>
              <w:snapToGrid w:val="0"/>
              <w:spacing w:before="0" w:after="0" w:line="240" w:lineRule="auto"/>
              <w:rPr>
                <w:rFonts w:ascii="Times New Roman" w:hAnsi="Times New Roman"/>
              </w:rPr>
            </w:pPr>
          </w:p>
        </w:tc>
      </w:tr>
      <w:tr w:rsidR="00226DAF">
        <w:trPr>
          <w:cantSplit/>
          <w:trHeight w:val="180"/>
        </w:trPr>
        <w:tc>
          <w:tcPr>
            <w:tcW w:w="2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26DAF" w:rsidRDefault="007776C3" w:rsidP="00E7070C">
            <w:pPr>
              <w:pStyle w:val="ab"/>
              <w:spacing w:line="240" w:lineRule="auto"/>
            </w:pPr>
            <w:r>
              <w:t>кол-во</w:t>
            </w:r>
          </w:p>
          <w:p w:rsidR="00226DAF" w:rsidRDefault="007776C3" w:rsidP="00E7070C">
            <w:pPr>
              <w:pStyle w:val="ab"/>
              <w:spacing w:line="240" w:lineRule="auto"/>
            </w:pPr>
            <w:r>
              <w:t>человек</w:t>
            </w:r>
          </w:p>
        </w:tc>
        <w:tc>
          <w:tcPr>
            <w:tcW w:w="10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26DAF" w:rsidRDefault="007776C3" w:rsidP="00E7070C">
            <w:pPr>
              <w:pStyle w:val="ab"/>
              <w:spacing w:line="240" w:lineRule="auto"/>
            </w:pPr>
            <w:r>
              <w:t>2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26DAF" w:rsidRDefault="007776C3" w:rsidP="00E7070C">
            <w:pPr>
              <w:pStyle w:val="ab"/>
              <w:spacing w:line="240" w:lineRule="auto"/>
            </w:pPr>
            <w:r>
              <w:t>2</w:t>
            </w:r>
          </w:p>
        </w:tc>
        <w:tc>
          <w:tcPr>
            <w:tcW w:w="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26DAF" w:rsidRDefault="007776C3" w:rsidP="00E7070C">
            <w:pPr>
              <w:pStyle w:val="ab"/>
              <w:spacing w:line="240" w:lineRule="auto"/>
            </w:pPr>
            <w:r>
              <w:t>2</w:t>
            </w:r>
          </w:p>
        </w:tc>
        <w:tc>
          <w:tcPr>
            <w:tcW w:w="1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26DAF" w:rsidRDefault="007776C3" w:rsidP="00E7070C">
            <w:pPr>
              <w:pStyle w:val="ab"/>
              <w:spacing w:line="240" w:lineRule="auto"/>
            </w:pPr>
            <w:r>
              <w:t>2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26DAF" w:rsidRDefault="007776C3" w:rsidP="00E7070C">
            <w:pPr>
              <w:pStyle w:val="ab"/>
              <w:spacing w:line="240" w:lineRule="auto"/>
            </w:pPr>
            <w:r>
              <w:t>2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26DAF" w:rsidRDefault="007776C3" w:rsidP="00E7070C">
            <w:pPr>
              <w:pStyle w:val="ab"/>
              <w:spacing w:line="240" w:lineRule="auto"/>
            </w:pPr>
            <w:r>
              <w:t>2</w:t>
            </w:r>
          </w:p>
        </w:tc>
        <w:tc>
          <w:tcPr>
            <w:tcW w:w="111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26DAF" w:rsidRDefault="007776C3" w:rsidP="00E7070C">
            <w:pPr>
              <w:pStyle w:val="ab"/>
              <w:snapToGrid w:val="0"/>
              <w:spacing w:line="240" w:lineRule="auto"/>
            </w:pPr>
            <w:r>
              <w:t xml:space="preserve">Средства БУЗ </w:t>
            </w:r>
            <w:proofErr w:type="gramStart"/>
            <w:r>
              <w:t>ВО</w:t>
            </w:r>
            <w:proofErr w:type="gramEnd"/>
            <w:r>
              <w:t xml:space="preserve"> «Никольская  ЦРБ»</w:t>
            </w:r>
          </w:p>
        </w:tc>
      </w:tr>
      <w:tr w:rsidR="00226DAF">
        <w:trPr>
          <w:cantSplit/>
          <w:trHeight w:val="180"/>
        </w:trPr>
        <w:tc>
          <w:tcPr>
            <w:tcW w:w="2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26DAF" w:rsidRDefault="007776C3" w:rsidP="00E7070C">
            <w:pPr>
              <w:pStyle w:val="ab"/>
              <w:spacing w:line="240" w:lineRule="auto"/>
            </w:pPr>
            <w:r>
              <w:t>Стипендии</w:t>
            </w:r>
          </w:p>
          <w:p w:rsidR="00226DAF" w:rsidRDefault="007776C3" w:rsidP="00E7070C">
            <w:pPr>
              <w:pStyle w:val="ab"/>
              <w:spacing w:line="240" w:lineRule="auto"/>
            </w:pPr>
            <w:r>
              <w:t>тыс. руб.</w:t>
            </w:r>
          </w:p>
        </w:tc>
        <w:tc>
          <w:tcPr>
            <w:tcW w:w="10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26DAF" w:rsidRDefault="007776C3" w:rsidP="00E7070C">
            <w:pPr>
              <w:pStyle w:val="ab"/>
              <w:spacing w:line="240" w:lineRule="auto"/>
            </w:pPr>
            <w:r>
              <w:t>48,0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26DAF" w:rsidRDefault="007776C3" w:rsidP="00E7070C">
            <w:pPr>
              <w:pStyle w:val="ab"/>
              <w:spacing w:line="240" w:lineRule="auto"/>
            </w:pPr>
            <w:r>
              <w:t>48,0</w:t>
            </w:r>
          </w:p>
        </w:tc>
        <w:tc>
          <w:tcPr>
            <w:tcW w:w="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26DAF" w:rsidRDefault="007776C3" w:rsidP="00E7070C">
            <w:pPr>
              <w:pStyle w:val="ab"/>
              <w:spacing w:line="240" w:lineRule="auto"/>
            </w:pPr>
            <w:r>
              <w:t>48,0</w:t>
            </w:r>
          </w:p>
        </w:tc>
        <w:tc>
          <w:tcPr>
            <w:tcW w:w="1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26DAF" w:rsidRDefault="007776C3" w:rsidP="00E7070C">
            <w:pPr>
              <w:pStyle w:val="ab"/>
              <w:spacing w:line="240" w:lineRule="auto"/>
            </w:pPr>
            <w:r>
              <w:t>48,0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26DAF" w:rsidRDefault="007776C3" w:rsidP="00E7070C">
            <w:pPr>
              <w:pStyle w:val="ab"/>
              <w:spacing w:line="240" w:lineRule="auto"/>
            </w:pPr>
            <w:r>
              <w:t>48,0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26DAF" w:rsidRDefault="007776C3" w:rsidP="00E7070C">
            <w:pPr>
              <w:pStyle w:val="ab"/>
              <w:spacing w:line="240" w:lineRule="auto"/>
            </w:pPr>
            <w:r>
              <w:t>48,0</w:t>
            </w:r>
          </w:p>
        </w:tc>
        <w:tc>
          <w:tcPr>
            <w:tcW w:w="111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26DAF" w:rsidRDefault="00226DAF" w:rsidP="00E7070C">
            <w:pPr>
              <w:pStyle w:val="11"/>
              <w:snapToGrid w:val="0"/>
              <w:spacing w:before="0" w:after="0" w:line="240" w:lineRule="auto"/>
              <w:rPr>
                <w:rFonts w:ascii="Times New Roman" w:hAnsi="Times New Roman"/>
              </w:rPr>
            </w:pPr>
          </w:p>
        </w:tc>
      </w:tr>
    </w:tbl>
    <w:p w:rsidR="00226DAF" w:rsidRDefault="007776C3" w:rsidP="00E7070C">
      <w:pPr>
        <w:pStyle w:val="11"/>
        <w:spacing w:before="0" w:after="0" w:line="240" w:lineRule="auto"/>
        <w:jc w:val="both"/>
      </w:pPr>
      <w:r>
        <w:rPr>
          <w:rStyle w:val="21"/>
          <w:rFonts w:ascii="Times New Roman" w:hAnsi="Times New Roman"/>
        </w:rPr>
        <w:t>4) Оплата обучения в ординатуре врача-ординатора в соответствии с требованиями федерального государственного образовательного стандарта в размере нормативных финансовых затрат на оказание образовательных услуг учебного заведения, утвержденных приказом рект</w:t>
      </w:r>
      <w:r>
        <w:rPr>
          <w:rStyle w:val="21"/>
          <w:rFonts w:ascii="Times New Roman" w:hAnsi="Times New Roman"/>
        </w:rPr>
        <w:t xml:space="preserve">ора учебного заведения: </w:t>
      </w:r>
    </w:p>
    <w:tbl>
      <w:tblPr>
        <w:tblW w:w="9652" w:type="dxa"/>
        <w:tblInd w:w="1" w:type="dxa"/>
        <w:tblBorders>
          <w:top w:val="single" w:sz="6" w:space="0" w:color="000001"/>
          <w:left w:val="single" w:sz="6" w:space="0" w:color="000001"/>
          <w:bottom w:val="single" w:sz="6" w:space="0" w:color="000001"/>
          <w:insideH w:val="single" w:sz="6" w:space="0" w:color="000001"/>
        </w:tblBorders>
        <w:tblCellMar>
          <w:top w:w="55" w:type="dxa"/>
          <w:left w:w="7" w:type="dxa"/>
          <w:bottom w:w="55" w:type="dxa"/>
          <w:right w:w="40" w:type="dxa"/>
        </w:tblCellMar>
        <w:tblLook w:val="04A0" w:firstRow="1" w:lastRow="0" w:firstColumn="1" w:lastColumn="0" w:noHBand="0" w:noVBand="1"/>
      </w:tblPr>
      <w:tblGrid>
        <w:gridCol w:w="2266"/>
        <w:gridCol w:w="918"/>
        <w:gridCol w:w="1004"/>
        <w:gridCol w:w="866"/>
        <w:gridCol w:w="896"/>
        <w:gridCol w:w="969"/>
        <w:gridCol w:w="971"/>
        <w:gridCol w:w="1762"/>
      </w:tblGrid>
      <w:tr w:rsidR="00226DAF">
        <w:tc>
          <w:tcPr>
            <w:tcW w:w="22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226DAF" w:rsidRDefault="007776C3" w:rsidP="00E7070C">
            <w:pPr>
              <w:pStyle w:val="ab"/>
              <w:spacing w:line="240" w:lineRule="auto"/>
            </w:pPr>
            <w:r>
              <w:t>Наименование</w:t>
            </w:r>
          </w:p>
        </w:tc>
        <w:tc>
          <w:tcPr>
            <w:tcW w:w="9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226DAF" w:rsidRDefault="007776C3" w:rsidP="00E7070C">
            <w:pPr>
              <w:pStyle w:val="ab"/>
              <w:spacing w:line="240" w:lineRule="auto"/>
            </w:pPr>
            <w:r>
              <w:t>2020г.</w:t>
            </w:r>
          </w:p>
        </w:tc>
        <w:tc>
          <w:tcPr>
            <w:tcW w:w="10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226DAF" w:rsidRDefault="007776C3" w:rsidP="00E7070C">
            <w:pPr>
              <w:pStyle w:val="ab"/>
              <w:spacing w:line="240" w:lineRule="auto"/>
            </w:pPr>
            <w:r>
              <w:t>2021г.</w:t>
            </w:r>
          </w:p>
        </w:tc>
        <w:tc>
          <w:tcPr>
            <w:tcW w:w="8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226DAF" w:rsidRDefault="007776C3" w:rsidP="00E7070C">
            <w:pPr>
              <w:pStyle w:val="ab"/>
              <w:spacing w:line="240" w:lineRule="auto"/>
            </w:pPr>
            <w:r>
              <w:t>2022 г.</w:t>
            </w:r>
          </w:p>
        </w:tc>
        <w:tc>
          <w:tcPr>
            <w:tcW w:w="8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226DAF" w:rsidRDefault="007776C3" w:rsidP="00E7070C">
            <w:pPr>
              <w:pStyle w:val="ab"/>
              <w:spacing w:line="240" w:lineRule="auto"/>
            </w:pPr>
            <w:r>
              <w:t>2023г.</w:t>
            </w:r>
          </w:p>
        </w:tc>
        <w:tc>
          <w:tcPr>
            <w:tcW w:w="9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226DAF" w:rsidRDefault="007776C3" w:rsidP="00E7070C">
            <w:pPr>
              <w:pStyle w:val="ab"/>
              <w:spacing w:line="240" w:lineRule="auto"/>
            </w:pPr>
            <w:r>
              <w:t>2024 г.</w:t>
            </w:r>
          </w:p>
        </w:tc>
        <w:tc>
          <w:tcPr>
            <w:tcW w:w="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226DAF" w:rsidRDefault="007776C3" w:rsidP="00E7070C">
            <w:pPr>
              <w:pStyle w:val="ab"/>
              <w:spacing w:line="240" w:lineRule="auto"/>
            </w:pPr>
            <w:r>
              <w:t>2025 г.</w:t>
            </w:r>
          </w:p>
        </w:tc>
        <w:tc>
          <w:tcPr>
            <w:tcW w:w="17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226DAF" w:rsidRDefault="007776C3" w:rsidP="00E7070C">
            <w:pPr>
              <w:pStyle w:val="ab"/>
              <w:tabs>
                <w:tab w:val="left" w:pos="10591"/>
              </w:tabs>
              <w:spacing w:line="240" w:lineRule="auto"/>
            </w:pPr>
            <w:r>
              <w:t xml:space="preserve">Источник финансирования                                                      </w:t>
            </w:r>
          </w:p>
        </w:tc>
      </w:tr>
      <w:tr w:rsidR="00226DAF">
        <w:trPr>
          <w:cantSplit/>
        </w:trPr>
        <w:tc>
          <w:tcPr>
            <w:tcW w:w="22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226DAF" w:rsidRDefault="007776C3" w:rsidP="00E7070C">
            <w:pPr>
              <w:pStyle w:val="ab"/>
              <w:spacing w:line="240" w:lineRule="auto"/>
            </w:pPr>
            <w:r>
              <w:t>кол-во</w:t>
            </w:r>
          </w:p>
          <w:p w:rsidR="00226DAF" w:rsidRDefault="007776C3" w:rsidP="00E7070C">
            <w:pPr>
              <w:pStyle w:val="ab"/>
              <w:spacing w:line="240" w:lineRule="auto"/>
            </w:pPr>
            <w:r>
              <w:t>человек</w:t>
            </w:r>
          </w:p>
        </w:tc>
        <w:tc>
          <w:tcPr>
            <w:tcW w:w="9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226DAF" w:rsidRDefault="007776C3" w:rsidP="00E7070C">
            <w:pPr>
              <w:pStyle w:val="ab"/>
              <w:spacing w:line="240" w:lineRule="auto"/>
            </w:pPr>
            <w:r>
              <w:t>0</w:t>
            </w:r>
          </w:p>
        </w:tc>
        <w:tc>
          <w:tcPr>
            <w:tcW w:w="10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226DAF" w:rsidRDefault="007776C3" w:rsidP="00E7070C">
            <w:pPr>
              <w:pStyle w:val="ab"/>
              <w:spacing w:line="240" w:lineRule="auto"/>
            </w:pPr>
            <w:r>
              <w:t>1</w:t>
            </w:r>
          </w:p>
        </w:tc>
        <w:tc>
          <w:tcPr>
            <w:tcW w:w="8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226DAF" w:rsidRDefault="007776C3" w:rsidP="00E7070C">
            <w:pPr>
              <w:pStyle w:val="ab"/>
              <w:spacing w:line="240" w:lineRule="auto"/>
            </w:pPr>
            <w:r>
              <w:t>1</w:t>
            </w:r>
          </w:p>
        </w:tc>
        <w:tc>
          <w:tcPr>
            <w:tcW w:w="8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226DAF" w:rsidRDefault="007776C3" w:rsidP="00E7070C">
            <w:pPr>
              <w:pStyle w:val="ab"/>
              <w:spacing w:line="240" w:lineRule="auto"/>
            </w:pPr>
            <w:r>
              <w:t>1</w:t>
            </w:r>
          </w:p>
        </w:tc>
        <w:tc>
          <w:tcPr>
            <w:tcW w:w="9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226DAF" w:rsidRDefault="007776C3" w:rsidP="00E7070C">
            <w:pPr>
              <w:pStyle w:val="ab"/>
              <w:spacing w:line="240" w:lineRule="auto"/>
            </w:pPr>
            <w:r>
              <w:t>1</w:t>
            </w:r>
          </w:p>
        </w:tc>
        <w:tc>
          <w:tcPr>
            <w:tcW w:w="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226DAF" w:rsidRDefault="007776C3" w:rsidP="00E7070C">
            <w:pPr>
              <w:pStyle w:val="ab"/>
              <w:spacing w:line="240" w:lineRule="auto"/>
            </w:pPr>
            <w:r>
              <w:t>1</w:t>
            </w:r>
          </w:p>
        </w:tc>
        <w:tc>
          <w:tcPr>
            <w:tcW w:w="1762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226DAF" w:rsidRDefault="00226DAF" w:rsidP="00E7070C">
            <w:pPr>
              <w:pStyle w:val="ab"/>
              <w:snapToGrid w:val="0"/>
              <w:spacing w:line="240" w:lineRule="auto"/>
            </w:pPr>
          </w:p>
          <w:p w:rsidR="00226DAF" w:rsidRDefault="007776C3" w:rsidP="00E7070C">
            <w:pPr>
              <w:pStyle w:val="ab"/>
              <w:spacing w:line="240" w:lineRule="auto"/>
            </w:pPr>
            <w:r>
              <w:t>Районный бюджет</w:t>
            </w:r>
          </w:p>
        </w:tc>
      </w:tr>
      <w:tr w:rsidR="00226DAF">
        <w:trPr>
          <w:cantSplit/>
        </w:trPr>
        <w:tc>
          <w:tcPr>
            <w:tcW w:w="22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226DAF" w:rsidRDefault="007776C3" w:rsidP="00E7070C">
            <w:pPr>
              <w:pStyle w:val="ab"/>
              <w:spacing w:line="240" w:lineRule="auto"/>
            </w:pPr>
            <w:r>
              <w:t>сумма</w:t>
            </w:r>
          </w:p>
          <w:p w:rsidR="00226DAF" w:rsidRDefault="007776C3" w:rsidP="00E7070C">
            <w:pPr>
              <w:pStyle w:val="ab"/>
              <w:spacing w:line="240" w:lineRule="auto"/>
            </w:pPr>
            <w:r>
              <w:t>тыс. руб.</w:t>
            </w:r>
          </w:p>
        </w:tc>
        <w:tc>
          <w:tcPr>
            <w:tcW w:w="9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226DAF" w:rsidRDefault="007776C3" w:rsidP="00E7070C">
            <w:pPr>
              <w:pStyle w:val="ab"/>
              <w:spacing w:line="240" w:lineRule="auto"/>
            </w:pPr>
            <w:r>
              <w:t>0,0</w:t>
            </w:r>
          </w:p>
        </w:tc>
        <w:tc>
          <w:tcPr>
            <w:tcW w:w="10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226DAF" w:rsidRDefault="007776C3" w:rsidP="00E7070C">
            <w:pPr>
              <w:pStyle w:val="ab"/>
              <w:spacing w:line="240" w:lineRule="auto"/>
            </w:pPr>
            <w:r>
              <w:t>0,0</w:t>
            </w:r>
          </w:p>
        </w:tc>
        <w:tc>
          <w:tcPr>
            <w:tcW w:w="8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226DAF" w:rsidRDefault="007776C3" w:rsidP="00E7070C">
            <w:pPr>
              <w:pStyle w:val="ab"/>
              <w:spacing w:line="240" w:lineRule="auto"/>
            </w:pPr>
            <w:r>
              <w:t>120,0</w:t>
            </w:r>
          </w:p>
        </w:tc>
        <w:tc>
          <w:tcPr>
            <w:tcW w:w="8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226DAF" w:rsidRDefault="007776C3" w:rsidP="00E7070C">
            <w:pPr>
              <w:pStyle w:val="ab"/>
              <w:spacing w:line="240" w:lineRule="auto"/>
            </w:pPr>
            <w:r>
              <w:t>120,0</w:t>
            </w:r>
          </w:p>
        </w:tc>
        <w:tc>
          <w:tcPr>
            <w:tcW w:w="9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226DAF" w:rsidRDefault="007776C3" w:rsidP="00E7070C">
            <w:pPr>
              <w:pStyle w:val="ab"/>
              <w:spacing w:line="240" w:lineRule="auto"/>
            </w:pPr>
            <w:r>
              <w:t>120,0</w:t>
            </w:r>
          </w:p>
        </w:tc>
        <w:tc>
          <w:tcPr>
            <w:tcW w:w="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226DAF" w:rsidRDefault="007776C3" w:rsidP="00E7070C">
            <w:pPr>
              <w:pStyle w:val="ab"/>
              <w:spacing w:line="240" w:lineRule="auto"/>
            </w:pPr>
            <w:r>
              <w:t>120,0</w:t>
            </w:r>
          </w:p>
        </w:tc>
        <w:tc>
          <w:tcPr>
            <w:tcW w:w="1762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226DAF" w:rsidRDefault="00226DAF" w:rsidP="00E7070C">
            <w:pPr>
              <w:pStyle w:val="11"/>
              <w:snapToGrid w:val="0"/>
              <w:spacing w:before="0" w:after="0" w:line="240" w:lineRule="auto"/>
              <w:rPr>
                <w:rFonts w:ascii="Times New Roman" w:hAnsi="Times New Roman"/>
              </w:rPr>
            </w:pPr>
          </w:p>
        </w:tc>
      </w:tr>
    </w:tbl>
    <w:p w:rsidR="00226DAF" w:rsidRDefault="007776C3" w:rsidP="00E7070C">
      <w:pPr>
        <w:pStyle w:val="11"/>
        <w:spacing w:before="0" w:after="0" w:line="240" w:lineRule="auto"/>
        <w:jc w:val="both"/>
      </w:pPr>
      <w:proofErr w:type="gramStart"/>
      <w:r>
        <w:rPr>
          <w:rStyle w:val="21"/>
          <w:rFonts w:ascii="Times New Roman" w:hAnsi="Times New Roman"/>
        </w:rPr>
        <w:t>5)  Компенсация расходов по переезду студентам по окончании медицинских ВУЗов, училищ, колледжей, а также специалистам сферы здравоохранения, привлекаемым из других муниципальных образований Вологодской области, субъектов Российской Федерации, иностранных</w:t>
      </w:r>
      <w:r>
        <w:rPr>
          <w:rStyle w:val="21"/>
          <w:rFonts w:ascii="Times New Roman" w:hAnsi="Times New Roman"/>
        </w:rPr>
        <w:t xml:space="preserve"> государств при условии заключения трудового договора с учреждением здравоохранения сроком не менее 5 лет в размере 15,0 тыс. руб. на 1 специалиста, на основании заявления и документов, подтверждающих расходы (проездные билеты, оплата</w:t>
      </w:r>
      <w:proofErr w:type="gramEnd"/>
      <w:r>
        <w:rPr>
          <w:rStyle w:val="21"/>
          <w:rFonts w:ascii="Times New Roman" w:hAnsi="Times New Roman"/>
        </w:rPr>
        <w:t xml:space="preserve"> </w:t>
      </w:r>
      <w:proofErr w:type="gramStart"/>
      <w:r>
        <w:rPr>
          <w:rStyle w:val="21"/>
          <w:rFonts w:ascii="Times New Roman" w:hAnsi="Times New Roman"/>
        </w:rPr>
        <w:t xml:space="preserve">ГСМ и </w:t>
      </w:r>
      <w:proofErr w:type="spellStart"/>
      <w:r>
        <w:rPr>
          <w:rStyle w:val="21"/>
          <w:rFonts w:ascii="Times New Roman" w:hAnsi="Times New Roman"/>
        </w:rPr>
        <w:t>найм</w:t>
      </w:r>
      <w:proofErr w:type="spellEnd"/>
      <w:r>
        <w:rPr>
          <w:rStyle w:val="21"/>
          <w:rFonts w:ascii="Times New Roman" w:hAnsi="Times New Roman"/>
        </w:rPr>
        <w:t xml:space="preserve"> грузового </w:t>
      </w:r>
      <w:r>
        <w:rPr>
          <w:rStyle w:val="21"/>
          <w:rFonts w:ascii="Times New Roman" w:hAnsi="Times New Roman"/>
        </w:rPr>
        <w:t>транспорта)</w:t>
      </w:r>
      <w:proofErr w:type="gramEnd"/>
    </w:p>
    <w:tbl>
      <w:tblPr>
        <w:tblW w:w="9639" w:type="dxa"/>
        <w:tblInd w:w="68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8" w:type="dxa"/>
        </w:tblCellMar>
        <w:tblLook w:val="04A0" w:firstRow="1" w:lastRow="0" w:firstColumn="1" w:lastColumn="0" w:noHBand="0" w:noVBand="1"/>
      </w:tblPr>
      <w:tblGrid>
        <w:gridCol w:w="2274"/>
        <w:gridCol w:w="927"/>
        <w:gridCol w:w="890"/>
        <w:gridCol w:w="874"/>
        <w:gridCol w:w="931"/>
        <w:gridCol w:w="966"/>
        <w:gridCol w:w="891"/>
        <w:gridCol w:w="1886"/>
      </w:tblGrid>
      <w:tr w:rsidR="00226DAF">
        <w:trPr>
          <w:trHeight w:val="180"/>
        </w:trPr>
        <w:tc>
          <w:tcPr>
            <w:tcW w:w="2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26DAF" w:rsidRDefault="007776C3" w:rsidP="00E7070C">
            <w:pPr>
              <w:pStyle w:val="ab"/>
              <w:spacing w:line="240" w:lineRule="auto"/>
            </w:pPr>
            <w:r>
              <w:t>Наименование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26DAF" w:rsidRDefault="007776C3" w:rsidP="00E7070C">
            <w:pPr>
              <w:pStyle w:val="ab"/>
              <w:spacing w:line="240" w:lineRule="auto"/>
            </w:pPr>
            <w:r>
              <w:t>2020г.</w:t>
            </w:r>
          </w:p>
        </w:tc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26DAF" w:rsidRDefault="007776C3" w:rsidP="00E7070C">
            <w:pPr>
              <w:pStyle w:val="ab"/>
              <w:spacing w:line="240" w:lineRule="auto"/>
            </w:pPr>
            <w:r>
              <w:t>2021 г.</w:t>
            </w:r>
          </w:p>
        </w:tc>
        <w:tc>
          <w:tcPr>
            <w:tcW w:w="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26DAF" w:rsidRDefault="007776C3" w:rsidP="00E7070C">
            <w:pPr>
              <w:pStyle w:val="ab"/>
              <w:spacing w:line="240" w:lineRule="auto"/>
            </w:pPr>
            <w:r>
              <w:t>2022 г.</w:t>
            </w: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26DAF" w:rsidRDefault="007776C3" w:rsidP="00E7070C">
            <w:pPr>
              <w:pStyle w:val="ab"/>
              <w:spacing w:line="240" w:lineRule="auto"/>
            </w:pPr>
            <w:r>
              <w:t>2023г.</w:t>
            </w:r>
          </w:p>
        </w:tc>
        <w:tc>
          <w:tcPr>
            <w:tcW w:w="1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26DAF" w:rsidRDefault="007776C3" w:rsidP="00E7070C">
            <w:pPr>
              <w:pStyle w:val="ab"/>
              <w:spacing w:line="240" w:lineRule="auto"/>
            </w:pPr>
            <w:r>
              <w:t>2024 г.</w:t>
            </w:r>
          </w:p>
        </w:tc>
        <w:tc>
          <w:tcPr>
            <w:tcW w:w="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26DAF" w:rsidRDefault="007776C3" w:rsidP="00E7070C">
            <w:pPr>
              <w:pStyle w:val="ab"/>
              <w:spacing w:line="240" w:lineRule="auto"/>
            </w:pPr>
            <w:r>
              <w:t>2025 г.</w:t>
            </w:r>
          </w:p>
        </w:tc>
        <w:tc>
          <w:tcPr>
            <w:tcW w:w="1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26DAF" w:rsidRDefault="007776C3" w:rsidP="00E7070C">
            <w:pPr>
              <w:pStyle w:val="ab"/>
              <w:spacing w:line="240" w:lineRule="auto"/>
            </w:pPr>
            <w:r>
              <w:t>Источник финансирования</w:t>
            </w:r>
          </w:p>
        </w:tc>
      </w:tr>
      <w:tr w:rsidR="00226DAF">
        <w:trPr>
          <w:cantSplit/>
          <w:trHeight w:val="180"/>
        </w:trPr>
        <w:tc>
          <w:tcPr>
            <w:tcW w:w="2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26DAF" w:rsidRDefault="007776C3" w:rsidP="00E7070C">
            <w:pPr>
              <w:pStyle w:val="ab"/>
              <w:spacing w:line="240" w:lineRule="auto"/>
            </w:pPr>
            <w:r>
              <w:t>кол-во</w:t>
            </w:r>
          </w:p>
          <w:p w:rsidR="00226DAF" w:rsidRDefault="007776C3" w:rsidP="00E7070C">
            <w:pPr>
              <w:pStyle w:val="ab"/>
              <w:spacing w:line="240" w:lineRule="auto"/>
            </w:pPr>
            <w:r>
              <w:t>человек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26DAF" w:rsidRDefault="007776C3" w:rsidP="00E7070C">
            <w:pPr>
              <w:pStyle w:val="ab"/>
              <w:spacing w:line="240" w:lineRule="auto"/>
            </w:pPr>
            <w:r>
              <w:t>2</w:t>
            </w:r>
          </w:p>
        </w:tc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26DAF" w:rsidRDefault="007776C3" w:rsidP="00E7070C">
            <w:pPr>
              <w:pStyle w:val="ab"/>
              <w:spacing w:line="240" w:lineRule="auto"/>
            </w:pPr>
            <w:r>
              <w:t>2</w:t>
            </w:r>
          </w:p>
        </w:tc>
        <w:tc>
          <w:tcPr>
            <w:tcW w:w="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26DAF" w:rsidRDefault="007776C3" w:rsidP="00E7070C">
            <w:pPr>
              <w:pStyle w:val="ab"/>
              <w:spacing w:line="240" w:lineRule="auto"/>
            </w:pPr>
            <w:r>
              <w:t>2</w:t>
            </w: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26DAF" w:rsidRDefault="007776C3" w:rsidP="00E7070C">
            <w:pPr>
              <w:pStyle w:val="ab"/>
              <w:spacing w:line="240" w:lineRule="auto"/>
            </w:pPr>
            <w:r>
              <w:t>2</w:t>
            </w:r>
          </w:p>
        </w:tc>
        <w:tc>
          <w:tcPr>
            <w:tcW w:w="1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26DAF" w:rsidRDefault="007776C3" w:rsidP="00E7070C">
            <w:pPr>
              <w:pStyle w:val="ab"/>
              <w:spacing w:line="240" w:lineRule="auto"/>
            </w:pPr>
            <w:r>
              <w:t>2</w:t>
            </w:r>
          </w:p>
        </w:tc>
        <w:tc>
          <w:tcPr>
            <w:tcW w:w="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26DAF" w:rsidRDefault="007776C3" w:rsidP="00E7070C">
            <w:pPr>
              <w:pStyle w:val="ab"/>
              <w:spacing w:line="240" w:lineRule="auto"/>
            </w:pPr>
            <w:r>
              <w:t>2</w:t>
            </w:r>
          </w:p>
        </w:tc>
        <w:tc>
          <w:tcPr>
            <w:tcW w:w="122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26DAF" w:rsidRDefault="00226DAF" w:rsidP="00E7070C">
            <w:pPr>
              <w:pStyle w:val="ab"/>
              <w:snapToGrid w:val="0"/>
              <w:spacing w:line="240" w:lineRule="auto"/>
            </w:pPr>
          </w:p>
          <w:p w:rsidR="00226DAF" w:rsidRDefault="007776C3" w:rsidP="00E7070C">
            <w:pPr>
              <w:pStyle w:val="ab"/>
              <w:spacing w:line="240" w:lineRule="auto"/>
            </w:pPr>
            <w:r>
              <w:t>Районный бюджет</w:t>
            </w:r>
          </w:p>
        </w:tc>
      </w:tr>
      <w:tr w:rsidR="00226DAF">
        <w:trPr>
          <w:cantSplit/>
          <w:trHeight w:val="180"/>
        </w:trPr>
        <w:tc>
          <w:tcPr>
            <w:tcW w:w="2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26DAF" w:rsidRDefault="007776C3" w:rsidP="00E7070C">
            <w:pPr>
              <w:pStyle w:val="ab"/>
              <w:spacing w:line="240" w:lineRule="auto"/>
            </w:pPr>
            <w:r>
              <w:t>Компенсация</w:t>
            </w:r>
          </w:p>
          <w:p w:rsidR="00226DAF" w:rsidRDefault="007776C3" w:rsidP="00E7070C">
            <w:pPr>
              <w:pStyle w:val="ab"/>
              <w:spacing w:line="240" w:lineRule="auto"/>
            </w:pPr>
            <w:r>
              <w:t>тыс. руб.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26DAF" w:rsidRDefault="007776C3" w:rsidP="00E7070C">
            <w:pPr>
              <w:pStyle w:val="ab"/>
              <w:spacing w:line="240" w:lineRule="auto"/>
            </w:pPr>
            <w:r>
              <w:t>30,0</w:t>
            </w:r>
          </w:p>
        </w:tc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26DAF" w:rsidRDefault="007776C3" w:rsidP="00E7070C">
            <w:pPr>
              <w:pStyle w:val="ab"/>
              <w:spacing w:line="240" w:lineRule="auto"/>
            </w:pPr>
            <w:r>
              <w:t>20,8</w:t>
            </w:r>
          </w:p>
        </w:tc>
        <w:tc>
          <w:tcPr>
            <w:tcW w:w="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26DAF" w:rsidRDefault="007776C3" w:rsidP="00E7070C">
            <w:pPr>
              <w:pStyle w:val="ab"/>
              <w:spacing w:line="240" w:lineRule="auto"/>
            </w:pPr>
            <w:r>
              <w:t>30,0</w:t>
            </w: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26DAF" w:rsidRDefault="007776C3" w:rsidP="00E7070C">
            <w:pPr>
              <w:pStyle w:val="ab"/>
              <w:spacing w:line="240" w:lineRule="auto"/>
            </w:pPr>
            <w:r>
              <w:t>30,0</w:t>
            </w:r>
          </w:p>
        </w:tc>
        <w:tc>
          <w:tcPr>
            <w:tcW w:w="1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26DAF" w:rsidRDefault="007776C3" w:rsidP="00E7070C">
            <w:pPr>
              <w:pStyle w:val="ab"/>
              <w:spacing w:line="240" w:lineRule="auto"/>
            </w:pPr>
            <w:r>
              <w:t>30,0</w:t>
            </w:r>
          </w:p>
        </w:tc>
        <w:tc>
          <w:tcPr>
            <w:tcW w:w="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26DAF" w:rsidRDefault="007776C3" w:rsidP="00E7070C">
            <w:pPr>
              <w:pStyle w:val="ab"/>
              <w:spacing w:line="240" w:lineRule="auto"/>
            </w:pPr>
            <w:r>
              <w:t>30,0</w:t>
            </w:r>
          </w:p>
        </w:tc>
        <w:tc>
          <w:tcPr>
            <w:tcW w:w="122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26DAF" w:rsidRDefault="00226DAF" w:rsidP="00E7070C">
            <w:pPr>
              <w:pStyle w:val="11"/>
              <w:snapToGrid w:val="0"/>
              <w:spacing w:before="0" w:after="0" w:line="240" w:lineRule="auto"/>
              <w:rPr>
                <w:rFonts w:ascii="Times New Roman" w:hAnsi="Times New Roman"/>
              </w:rPr>
            </w:pPr>
          </w:p>
        </w:tc>
      </w:tr>
    </w:tbl>
    <w:p w:rsidR="00226DAF" w:rsidRDefault="007776C3" w:rsidP="00E7070C">
      <w:pPr>
        <w:pStyle w:val="11"/>
        <w:spacing w:before="0" w:after="0" w:line="240" w:lineRule="auto"/>
        <w:jc w:val="both"/>
      </w:pPr>
      <w:r>
        <w:rPr>
          <w:rStyle w:val="21"/>
          <w:rFonts w:ascii="Times New Roman" w:eastAsia="Times New Roman" w:hAnsi="Times New Roman" w:cs="Times New Roman"/>
        </w:rPr>
        <w:t xml:space="preserve">6) Фактическая или частичная компенсация расходов  медицинскому персоналу (врачам, фельдшерам, медицинским сестрам) по договору найма жилого помещения (за исключением расходов по оплате коммунальных услуг и платы за содержание и ремонт жилого помещения) в </w:t>
      </w:r>
      <w:r>
        <w:rPr>
          <w:rStyle w:val="21"/>
          <w:rFonts w:ascii="Times New Roman" w:eastAsia="Times New Roman" w:hAnsi="Times New Roman" w:cs="Times New Roman"/>
        </w:rPr>
        <w:t xml:space="preserve">соответствии с кадровой политикой БУЗ </w:t>
      </w:r>
      <w:proofErr w:type="gramStart"/>
      <w:r>
        <w:rPr>
          <w:rStyle w:val="21"/>
          <w:rFonts w:ascii="Times New Roman" w:eastAsia="Times New Roman" w:hAnsi="Times New Roman" w:cs="Times New Roman"/>
        </w:rPr>
        <w:t>ВО</w:t>
      </w:r>
      <w:proofErr w:type="gramEnd"/>
      <w:r>
        <w:rPr>
          <w:rStyle w:val="21"/>
          <w:rFonts w:ascii="Times New Roman" w:eastAsia="Times New Roman" w:hAnsi="Times New Roman" w:cs="Times New Roman"/>
        </w:rPr>
        <w:t xml:space="preserve"> «Никольская ЦРБ» (приказ от 20.02.2015 № 26 «Об </w:t>
      </w:r>
      <w:r>
        <w:rPr>
          <w:rStyle w:val="21"/>
          <w:rFonts w:ascii="Times New Roman" w:eastAsia="Times New Roman" w:hAnsi="Times New Roman" w:cs="Times New Roman"/>
        </w:rPr>
        <w:lastRenderedPageBreak/>
        <w:t>утверждении программы мероприятий совершенствования кадровой политики  БУЗ ВО «Никольская ЦРБ») и постановлением администрации Никольского муниципального района от 01.</w:t>
      </w:r>
      <w:r>
        <w:rPr>
          <w:rStyle w:val="21"/>
          <w:rFonts w:ascii="Times New Roman" w:eastAsia="Times New Roman" w:hAnsi="Times New Roman" w:cs="Times New Roman"/>
        </w:rPr>
        <w:t xml:space="preserve">11.2019 года № 1087 «О мерах социальной поддержки отдельных категорий медицинских и педагогических работников»: </w:t>
      </w:r>
    </w:p>
    <w:tbl>
      <w:tblPr>
        <w:tblW w:w="9639" w:type="dxa"/>
        <w:tblInd w:w="1" w:type="dxa"/>
        <w:tblBorders>
          <w:top w:val="single" w:sz="6" w:space="0" w:color="000001"/>
          <w:left w:val="single" w:sz="6" w:space="0" w:color="000001"/>
          <w:bottom w:val="single" w:sz="6" w:space="0" w:color="000001"/>
          <w:insideH w:val="single" w:sz="6" w:space="0" w:color="000001"/>
        </w:tblBorders>
        <w:tblCellMar>
          <w:top w:w="55" w:type="dxa"/>
          <w:left w:w="7" w:type="dxa"/>
          <w:bottom w:w="55" w:type="dxa"/>
          <w:right w:w="40" w:type="dxa"/>
        </w:tblCellMar>
        <w:tblLook w:val="04A0" w:firstRow="1" w:lastRow="0" w:firstColumn="1" w:lastColumn="0" w:noHBand="0" w:noVBand="1"/>
      </w:tblPr>
      <w:tblGrid>
        <w:gridCol w:w="2812"/>
        <w:gridCol w:w="88"/>
        <w:gridCol w:w="858"/>
        <w:gridCol w:w="24"/>
        <w:gridCol w:w="808"/>
        <w:gridCol w:w="29"/>
        <w:gridCol w:w="767"/>
        <w:gridCol w:w="32"/>
        <w:gridCol w:w="795"/>
        <w:gridCol w:w="39"/>
        <w:gridCol w:w="759"/>
        <w:gridCol w:w="43"/>
        <w:gridCol w:w="814"/>
        <w:gridCol w:w="50"/>
        <w:gridCol w:w="1721"/>
      </w:tblGrid>
      <w:tr w:rsidR="00226DAF">
        <w:tc>
          <w:tcPr>
            <w:tcW w:w="316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226DAF" w:rsidRDefault="007776C3" w:rsidP="00E7070C">
            <w:pPr>
              <w:pStyle w:val="ab"/>
              <w:spacing w:line="240" w:lineRule="auto"/>
              <w:ind w:left="833" w:hanging="833"/>
            </w:pPr>
            <w:r>
              <w:t>Наименование</w:t>
            </w:r>
          </w:p>
        </w:tc>
        <w:tc>
          <w:tcPr>
            <w:tcW w:w="8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226DAF" w:rsidRDefault="007776C3" w:rsidP="00E7070C">
            <w:pPr>
              <w:pStyle w:val="ab"/>
              <w:spacing w:line="240" w:lineRule="auto"/>
            </w:pPr>
            <w:r>
              <w:t>2020г.</w:t>
            </w:r>
          </w:p>
        </w:tc>
        <w:tc>
          <w:tcPr>
            <w:tcW w:w="8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226DAF" w:rsidRDefault="007776C3" w:rsidP="00E7070C">
            <w:pPr>
              <w:pStyle w:val="ab"/>
              <w:spacing w:line="240" w:lineRule="auto"/>
            </w:pPr>
            <w:r>
              <w:t>2021г.</w:t>
            </w:r>
          </w:p>
        </w:tc>
        <w:tc>
          <w:tcPr>
            <w:tcW w:w="83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226DAF" w:rsidRDefault="007776C3" w:rsidP="00E7070C">
            <w:pPr>
              <w:pStyle w:val="ab"/>
              <w:spacing w:line="240" w:lineRule="auto"/>
            </w:pPr>
            <w:r>
              <w:t>2022 г.</w:t>
            </w:r>
          </w:p>
        </w:tc>
        <w:tc>
          <w:tcPr>
            <w:tcW w:w="8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226DAF" w:rsidRDefault="007776C3" w:rsidP="00E7070C">
            <w:pPr>
              <w:pStyle w:val="ab"/>
              <w:spacing w:line="240" w:lineRule="auto"/>
            </w:pPr>
            <w:r>
              <w:t>2023г.</w:t>
            </w:r>
          </w:p>
        </w:tc>
        <w:tc>
          <w:tcPr>
            <w:tcW w:w="8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226DAF" w:rsidRDefault="007776C3" w:rsidP="00E7070C">
            <w:pPr>
              <w:pStyle w:val="ab"/>
              <w:spacing w:line="240" w:lineRule="auto"/>
            </w:pPr>
            <w:r>
              <w:t>2024 г.</w:t>
            </w:r>
          </w:p>
        </w:tc>
        <w:tc>
          <w:tcPr>
            <w:tcW w:w="90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226DAF" w:rsidRDefault="007776C3" w:rsidP="00E7070C">
            <w:pPr>
              <w:pStyle w:val="ab"/>
              <w:spacing w:line="240" w:lineRule="auto"/>
            </w:pPr>
            <w:r>
              <w:t>2025 г.</w:t>
            </w:r>
          </w:p>
        </w:tc>
        <w:tc>
          <w:tcPr>
            <w:tcW w:w="127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226DAF" w:rsidRDefault="007776C3" w:rsidP="00E7070C">
            <w:pPr>
              <w:pStyle w:val="ab"/>
              <w:spacing w:line="240" w:lineRule="auto"/>
            </w:pPr>
            <w:r>
              <w:t>Источник финансирования</w:t>
            </w:r>
          </w:p>
        </w:tc>
      </w:tr>
      <w:tr w:rsidR="00226DAF">
        <w:trPr>
          <w:cantSplit/>
        </w:trPr>
        <w:tc>
          <w:tcPr>
            <w:tcW w:w="316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226DAF" w:rsidRDefault="007776C3" w:rsidP="00E7070C">
            <w:pPr>
              <w:pStyle w:val="ab"/>
              <w:spacing w:line="240" w:lineRule="auto"/>
            </w:pPr>
            <w:r>
              <w:t xml:space="preserve">Медицинские работники среднего медицинского персонала и </w:t>
            </w:r>
            <w:r>
              <w:t>врачи, работающие в сельской местности (кол-во человек)</w:t>
            </w:r>
          </w:p>
        </w:tc>
        <w:tc>
          <w:tcPr>
            <w:tcW w:w="8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226DAF" w:rsidRDefault="00226DAF" w:rsidP="00E7070C">
            <w:pPr>
              <w:pStyle w:val="ab"/>
              <w:snapToGrid w:val="0"/>
              <w:spacing w:line="240" w:lineRule="auto"/>
            </w:pPr>
          </w:p>
          <w:p w:rsidR="00226DAF" w:rsidRDefault="007776C3" w:rsidP="00E7070C">
            <w:pPr>
              <w:pStyle w:val="ab"/>
              <w:spacing w:line="240" w:lineRule="auto"/>
            </w:pPr>
            <w:r>
              <w:t>2</w:t>
            </w:r>
          </w:p>
        </w:tc>
        <w:tc>
          <w:tcPr>
            <w:tcW w:w="8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226DAF" w:rsidRDefault="00226DAF" w:rsidP="00E7070C">
            <w:pPr>
              <w:pStyle w:val="ab"/>
              <w:snapToGrid w:val="0"/>
              <w:spacing w:line="240" w:lineRule="auto"/>
            </w:pPr>
          </w:p>
          <w:p w:rsidR="00226DAF" w:rsidRDefault="007776C3" w:rsidP="00E7070C">
            <w:pPr>
              <w:pStyle w:val="ab"/>
              <w:spacing w:line="240" w:lineRule="auto"/>
            </w:pPr>
            <w:r>
              <w:t>2</w:t>
            </w:r>
          </w:p>
        </w:tc>
        <w:tc>
          <w:tcPr>
            <w:tcW w:w="83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226DAF" w:rsidRDefault="00226DAF" w:rsidP="00E7070C">
            <w:pPr>
              <w:pStyle w:val="ab"/>
              <w:snapToGrid w:val="0"/>
              <w:spacing w:line="240" w:lineRule="auto"/>
            </w:pPr>
          </w:p>
          <w:p w:rsidR="00226DAF" w:rsidRDefault="007776C3" w:rsidP="00E7070C">
            <w:pPr>
              <w:pStyle w:val="ab"/>
              <w:spacing w:line="240" w:lineRule="auto"/>
            </w:pPr>
            <w:r>
              <w:t>2</w:t>
            </w:r>
          </w:p>
        </w:tc>
        <w:tc>
          <w:tcPr>
            <w:tcW w:w="8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226DAF" w:rsidRDefault="00226DAF" w:rsidP="00E7070C">
            <w:pPr>
              <w:pStyle w:val="ab"/>
              <w:snapToGrid w:val="0"/>
              <w:spacing w:line="240" w:lineRule="auto"/>
            </w:pPr>
          </w:p>
          <w:p w:rsidR="00226DAF" w:rsidRDefault="007776C3" w:rsidP="00E7070C">
            <w:pPr>
              <w:pStyle w:val="ab"/>
              <w:spacing w:line="240" w:lineRule="auto"/>
            </w:pPr>
            <w:r>
              <w:t>2</w:t>
            </w:r>
          </w:p>
        </w:tc>
        <w:tc>
          <w:tcPr>
            <w:tcW w:w="8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226DAF" w:rsidRDefault="00226DAF" w:rsidP="00E7070C">
            <w:pPr>
              <w:pStyle w:val="ab"/>
              <w:snapToGrid w:val="0"/>
              <w:spacing w:line="240" w:lineRule="auto"/>
            </w:pPr>
          </w:p>
          <w:p w:rsidR="00226DAF" w:rsidRDefault="007776C3" w:rsidP="00E7070C">
            <w:pPr>
              <w:pStyle w:val="ab"/>
              <w:spacing w:line="240" w:lineRule="auto"/>
            </w:pPr>
            <w:r>
              <w:t>2</w:t>
            </w:r>
          </w:p>
        </w:tc>
        <w:tc>
          <w:tcPr>
            <w:tcW w:w="90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226DAF" w:rsidRDefault="00226DAF" w:rsidP="00E7070C">
            <w:pPr>
              <w:pStyle w:val="ab"/>
              <w:snapToGrid w:val="0"/>
              <w:spacing w:line="240" w:lineRule="auto"/>
            </w:pPr>
          </w:p>
          <w:p w:rsidR="00226DAF" w:rsidRDefault="007776C3" w:rsidP="00E7070C">
            <w:pPr>
              <w:pStyle w:val="ab"/>
              <w:spacing w:line="240" w:lineRule="auto"/>
            </w:pPr>
            <w:r>
              <w:t>2</w:t>
            </w:r>
          </w:p>
        </w:tc>
        <w:tc>
          <w:tcPr>
            <w:tcW w:w="1279" w:type="dxa"/>
            <w:gridSpan w:val="2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226DAF" w:rsidRDefault="007776C3" w:rsidP="00E7070C">
            <w:pPr>
              <w:pStyle w:val="ab"/>
              <w:tabs>
                <w:tab w:val="left" w:pos="11010"/>
              </w:tabs>
              <w:spacing w:line="240" w:lineRule="auto"/>
            </w:pPr>
            <w:r>
              <w:t xml:space="preserve">Средства БУЗ </w:t>
            </w:r>
            <w:proofErr w:type="gramStart"/>
            <w:r>
              <w:t>ВО</w:t>
            </w:r>
            <w:proofErr w:type="gramEnd"/>
            <w:r>
              <w:t xml:space="preserve"> «Никольская  ЦРБ»</w:t>
            </w:r>
          </w:p>
        </w:tc>
      </w:tr>
      <w:tr w:rsidR="00226DAF">
        <w:trPr>
          <w:cantSplit/>
        </w:trPr>
        <w:tc>
          <w:tcPr>
            <w:tcW w:w="316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226DAF" w:rsidRDefault="007776C3" w:rsidP="00E7070C">
            <w:pPr>
              <w:pStyle w:val="ab"/>
              <w:spacing w:line="240" w:lineRule="auto"/>
            </w:pPr>
            <w:r>
              <w:t>Компенсация (тыс. руб.)</w:t>
            </w:r>
          </w:p>
        </w:tc>
        <w:tc>
          <w:tcPr>
            <w:tcW w:w="8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226DAF" w:rsidRDefault="007776C3" w:rsidP="00E7070C">
            <w:pPr>
              <w:pStyle w:val="ab"/>
              <w:snapToGrid w:val="0"/>
              <w:spacing w:line="240" w:lineRule="auto"/>
            </w:pPr>
            <w:r>
              <w:t>60,0</w:t>
            </w:r>
          </w:p>
        </w:tc>
        <w:tc>
          <w:tcPr>
            <w:tcW w:w="8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226DAF" w:rsidRDefault="007776C3" w:rsidP="00E7070C">
            <w:pPr>
              <w:pStyle w:val="ab"/>
              <w:snapToGrid w:val="0"/>
              <w:spacing w:line="240" w:lineRule="auto"/>
            </w:pPr>
            <w:r>
              <w:t>15,0</w:t>
            </w:r>
          </w:p>
        </w:tc>
        <w:tc>
          <w:tcPr>
            <w:tcW w:w="83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226DAF" w:rsidRDefault="007776C3" w:rsidP="00E7070C">
            <w:pPr>
              <w:pStyle w:val="ab"/>
              <w:snapToGrid w:val="0"/>
              <w:spacing w:line="240" w:lineRule="auto"/>
            </w:pPr>
            <w:r>
              <w:t>60,0</w:t>
            </w:r>
          </w:p>
        </w:tc>
        <w:tc>
          <w:tcPr>
            <w:tcW w:w="8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226DAF" w:rsidRDefault="007776C3" w:rsidP="00E7070C">
            <w:pPr>
              <w:pStyle w:val="ab"/>
              <w:snapToGrid w:val="0"/>
              <w:spacing w:line="240" w:lineRule="auto"/>
            </w:pPr>
            <w:r>
              <w:t>60,0</w:t>
            </w:r>
          </w:p>
        </w:tc>
        <w:tc>
          <w:tcPr>
            <w:tcW w:w="8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226DAF" w:rsidRDefault="007776C3" w:rsidP="00E7070C">
            <w:pPr>
              <w:pStyle w:val="ab"/>
              <w:snapToGrid w:val="0"/>
              <w:spacing w:line="240" w:lineRule="auto"/>
            </w:pPr>
            <w:r>
              <w:t>60,0</w:t>
            </w:r>
          </w:p>
        </w:tc>
        <w:tc>
          <w:tcPr>
            <w:tcW w:w="90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226DAF" w:rsidRDefault="007776C3" w:rsidP="00E7070C">
            <w:pPr>
              <w:pStyle w:val="ab"/>
              <w:snapToGrid w:val="0"/>
              <w:spacing w:line="240" w:lineRule="auto"/>
            </w:pPr>
            <w:r>
              <w:t>60,0</w:t>
            </w:r>
          </w:p>
        </w:tc>
        <w:tc>
          <w:tcPr>
            <w:tcW w:w="1279" w:type="dxa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226DAF" w:rsidRDefault="00226DAF" w:rsidP="00E7070C">
            <w:pPr>
              <w:pStyle w:val="ab"/>
              <w:snapToGrid w:val="0"/>
              <w:spacing w:line="240" w:lineRule="auto"/>
            </w:pPr>
          </w:p>
        </w:tc>
      </w:tr>
      <w:tr w:rsidR="00226DAF">
        <w:trPr>
          <w:cantSplit/>
        </w:trPr>
        <w:tc>
          <w:tcPr>
            <w:tcW w:w="30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226DAF" w:rsidRDefault="007776C3" w:rsidP="00E7070C">
            <w:pPr>
              <w:pStyle w:val="ab"/>
              <w:spacing w:line="240" w:lineRule="auto"/>
            </w:pPr>
            <w:r>
              <w:t xml:space="preserve">Медицинские работники (специалисты) с высшим медицинским образованием, поступающие на </w:t>
            </w:r>
            <w:r>
              <w:t xml:space="preserve">работу в БУЗ </w:t>
            </w:r>
            <w:proofErr w:type="gramStart"/>
            <w:r>
              <w:t>ВО</w:t>
            </w:r>
            <w:proofErr w:type="gramEnd"/>
            <w:r>
              <w:t xml:space="preserve"> «Никольская ЦРБ» (кол-во человек)</w:t>
            </w:r>
          </w:p>
        </w:tc>
        <w:tc>
          <w:tcPr>
            <w:tcW w:w="102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226DAF" w:rsidRDefault="00226DAF" w:rsidP="00E7070C">
            <w:pPr>
              <w:pStyle w:val="ab"/>
              <w:snapToGrid w:val="0"/>
              <w:spacing w:line="240" w:lineRule="auto"/>
            </w:pPr>
          </w:p>
          <w:p w:rsidR="00226DAF" w:rsidRDefault="007776C3" w:rsidP="00E7070C">
            <w:pPr>
              <w:pStyle w:val="ab"/>
              <w:spacing w:line="240" w:lineRule="auto"/>
            </w:pPr>
            <w:r>
              <w:t>2</w:t>
            </w:r>
          </w:p>
          <w:p w:rsidR="00226DAF" w:rsidRDefault="00226DAF" w:rsidP="00E7070C">
            <w:pPr>
              <w:pStyle w:val="ab"/>
              <w:spacing w:line="240" w:lineRule="auto"/>
            </w:pPr>
          </w:p>
          <w:p w:rsidR="00226DAF" w:rsidRDefault="00226DAF" w:rsidP="00E7070C">
            <w:pPr>
              <w:pStyle w:val="ab"/>
              <w:spacing w:line="240" w:lineRule="auto"/>
            </w:pPr>
          </w:p>
          <w:p w:rsidR="00226DAF" w:rsidRDefault="00226DAF" w:rsidP="00E7070C">
            <w:pPr>
              <w:pStyle w:val="ab"/>
              <w:spacing w:line="240" w:lineRule="auto"/>
            </w:pPr>
          </w:p>
          <w:p w:rsidR="00226DAF" w:rsidRDefault="00226DAF" w:rsidP="00E7070C">
            <w:pPr>
              <w:pStyle w:val="ab"/>
              <w:spacing w:line="240" w:lineRule="auto"/>
            </w:pPr>
          </w:p>
          <w:p w:rsidR="00226DAF" w:rsidRDefault="00226DAF" w:rsidP="00E7070C">
            <w:pPr>
              <w:pStyle w:val="ab"/>
              <w:spacing w:line="240" w:lineRule="auto"/>
            </w:pPr>
          </w:p>
          <w:p w:rsidR="00226DAF" w:rsidRDefault="00226DAF" w:rsidP="00E7070C">
            <w:pPr>
              <w:pStyle w:val="ab"/>
              <w:spacing w:line="240" w:lineRule="auto"/>
            </w:pPr>
          </w:p>
        </w:tc>
        <w:tc>
          <w:tcPr>
            <w:tcW w:w="86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226DAF" w:rsidRDefault="00226DAF" w:rsidP="00E7070C">
            <w:pPr>
              <w:pStyle w:val="ab"/>
              <w:snapToGrid w:val="0"/>
              <w:spacing w:line="240" w:lineRule="auto"/>
            </w:pPr>
          </w:p>
          <w:p w:rsidR="00226DAF" w:rsidRDefault="007776C3" w:rsidP="00E7070C">
            <w:pPr>
              <w:pStyle w:val="ab"/>
              <w:spacing w:line="240" w:lineRule="auto"/>
            </w:pPr>
            <w:r>
              <w:t>2</w:t>
            </w:r>
          </w:p>
        </w:tc>
        <w:tc>
          <w:tcPr>
            <w:tcW w:w="8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226DAF" w:rsidRDefault="00226DAF" w:rsidP="00E7070C">
            <w:pPr>
              <w:pStyle w:val="ab"/>
              <w:snapToGrid w:val="0"/>
              <w:spacing w:line="240" w:lineRule="auto"/>
            </w:pPr>
          </w:p>
          <w:p w:rsidR="00226DAF" w:rsidRDefault="007776C3" w:rsidP="00E7070C">
            <w:pPr>
              <w:pStyle w:val="ab"/>
              <w:spacing w:line="240" w:lineRule="auto"/>
            </w:pPr>
            <w:r>
              <w:t>0</w:t>
            </w:r>
          </w:p>
        </w:tc>
        <w:tc>
          <w:tcPr>
            <w:tcW w:w="86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226DAF" w:rsidRDefault="00226DAF" w:rsidP="00E7070C">
            <w:pPr>
              <w:pStyle w:val="ab"/>
              <w:snapToGrid w:val="0"/>
              <w:spacing w:line="240" w:lineRule="auto"/>
            </w:pPr>
          </w:p>
          <w:p w:rsidR="00226DAF" w:rsidRDefault="007776C3" w:rsidP="00E7070C">
            <w:pPr>
              <w:pStyle w:val="ab"/>
              <w:spacing w:line="240" w:lineRule="auto"/>
            </w:pPr>
            <w:r>
              <w:t>0</w:t>
            </w:r>
          </w:p>
        </w:tc>
        <w:tc>
          <w:tcPr>
            <w:tcW w:w="84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226DAF" w:rsidRDefault="00226DAF" w:rsidP="00E7070C">
            <w:pPr>
              <w:pStyle w:val="ab"/>
              <w:snapToGrid w:val="0"/>
              <w:spacing w:line="240" w:lineRule="auto"/>
            </w:pPr>
          </w:p>
          <w:p w:rsidR="00226DAF" w:rsidRDefault="007776C3" w:rsidP="00E7070C">
            <w:pPr>
              <w:pStyle w:val="ab"/>
              <w:spacing w:line="240" w:lineRule="auto"/>
            </w:pPr>
            <w:r>
              <w:t>0</w:t>
            </w:r>
          </w:p>
        </w:tc>
        <w:tc>
          <w:tcPr>
            <w:tcW w:w="91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226DAF" w:rsidRDefault="00226DAF" w:rsidP="00E7070C">
            <w:pPr>
              <w:pStyle w:val="ab"/>
              <w:snapToGrid w:val="0"/>
              <w:spacing w:line="240" w:lineRule="auto"/>
            </w:pPr>
          </w:p>
          <w:p w:rsidR="00226DAF" w:rsidRDefault="007776C3" w:rsidP="00E7070C">
            <w:pPr>
              <w:pStyle w:val="ab"/>
              <w:spacing w:line="240" w:lineRule="auto"/>
            </w:pPr>
            <w:r>
              <w:t>0</w:t>
            </w:r>
          </w:p>
        </w:tc>
        <w:tc>
          <w:tcPr>
            <w:tcW w:w="1227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226DAF" w:rsidRDefault="007776C3" w:rsidP="00E7070C">
            <w:pPr>
              <w:pStyle w:val="ab"/>
              <w:spacing w:line="240" w:lineRule="auto"/>
            </w:pPr>
            <w:r>
              <w:t xml:space="preserve">Средства БУЗ </w:t>
            </w:r>
            <w:proofErr w:type="gramStart"/>
            <w:r>
              <w:t>ВО</w:t>
            </w:r>
            <w:proofErr w:type="gramEnd"/>
            <w:r>
              <w:t xml:space="preserve"> «Никольская  ЦРБ»</w:t>
            </w:r>
          </w:p>
        </w:tc>
      </w:tr>
      <w:tr w:rsidR="00226DAF">
        <w:trPr>
          <w:cantSplit/>
          <w:trHeight w:val="526"/>
        </w:trPr>
        <w:tc>
          <w:tcPr>
            <w:tcW w:w="30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226DAF" w:rsidRDefault="007776C3" w:rsidP="00E7070C">
            <w:pPr>
              <w:pStyle w:val="ab"/>
              <w:spacing w:line="240" w:lineRule="auto"/>
            </w:pPr>
            <w:r>
              <w:t>Компенсация (тыс. руб.)</w:t>
            </w:r>
          </w:p>
        </w:tc>
        <w:tc>
          <w:tcPr>
            <w:tcW w:w="102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226DAF" w:rsidRDefault="007776C3" w:rsidP="00E7070C">
            <w:pPr>
              <w:pStyle w:val="ab"/>
              <w:spacing w:line="240" w:lineRule="auto"/>
            </w:pPr>
            <w:r>
              <w:t>120,0</w:t>
            </w:r>
          </w:p>
        </w:tc>
        <w:tc>
          <w:tcPr>
            <w:tcW w:w="86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226DAF" w:rsidRDefault="007776C3" w:rsidP="00E7070C">
            <w:pPr>
              <w:pStyle w:val="ab"/>
              <w:spacing w:line="240" w:lineRule="auto"/>
            </w:pPr>
            <w:r>
              <w:t>0,0</w:t>
            </w:r>
          </w:p>
        </w:tc>
        <w:tc>
          <w:tcPr>
            <w:tcW w:w="8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226DAF" w:rsidRDefault="007776C3" w:rsidP="00E7070C">
            <w:pPr>
              <w:pStyle w:val="ab"/>
              <w:spacing w:line="240" w:lineRule="auto"/>
            </w:pPr>
            <w:r>
              <w:t>0,0</w:t>
            </w:r>
          </w:p>
        </w:tc>
        <w:tc>
          <w:tcPr>
            <w:tcW w:w="86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226DAF" w:rsidRDefault="007776C3" w:rsidP="00E7070C">
            <w:pPr>
              <w:pStyle w:val="ab"/>
              <w:spacing w:line="240" w:lineRule="auto"/>
            </w:pPr>
            <w:r>
              <w:t>0,0</w:t>
            </w:r>
          </w:p>
        </w:tc>
        <w:tc>
          <w:tcPr>
            <w:tcW w:w="84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226DAF" w:rsidRDefault="007776C3" w:rsidP="00E7070C">
            <w:pPr>
              <w:pStyle w:val="ab"/>
              <w:spacing w:line="240" w:lineRule="auto"/>
            </w:pPr>
            <w:r>
              <w:t>0,0</w:t>
            </w:r>
          </w:p>
        </w:tc>
        <w:tc>
          <w:tcPr>
            <w:tcW w:w="91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226DAF" w:rsidRDefault="007776C3" w:rsidP="00E7070C">
            <w:pPr>
              <w:pStyle w:val="ab"/>
              <w:spacing w:line="240" w:lineRule="auto"/>
            </w:pPr>
            <w:r>
              <w:t>0,0</w:t>
            </w:r>
          </w:p>
        </w:tc>
        <w:tc>
          <w:tcPr>
            <w:tcW w:w="1227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226DAF" w:rsidRDefault="00226DAF" w:rsidP="00E7070C">
            <w:pPr>
              <w:pStyle w:val="11"/>
              <w:snapToGrid w:val="0"/>
              <w:spacing w:before="0" w:after="0" w:line="240" w:lineRule="auto"/>
              <w:rPr>
                <w:rFonts w:ascii="Times New Roman" w:hAnsi="Times New Roman"/>
              </w:rPr>
            </w:pPr>
          </w:p>
        </w:tc>
      </w:tr>
      <w:tr w:rsidR="00226DAF">
        <w:trPr>
          <w:cantSplit/>
          <w:trHeight w:val="664"/>
        </w:trPr>
        <w:tc>
          <w:tcPr>
            <w:tcW w:w="30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226DAF" w:rsidRDefault="007776C3" w:rsidP="00E7070C">
            <w:pPr>
              <w:pStyle w:val="ab"/>
              <w:spacing w:line="240" w:lineRule="auto"/>
            </w:pPr>
            <w:r>
              <w:t xml:space="preserve">Медицинские работники (специалисты) с высшим медицинским образованием, поступающие на работу в </w:t>
            </w:r>
            <w:r>
              <w:t xml:space="preserve">БУЗ </w:t>
            </w:r>
            <w:proofErr w:type="gramStart"/>
            <w:r>
              <w:t>ВО</w:t>
            </w:r>
            <w:proofErr w:type="gramEnd"/>
            <w:r>
              <w:t xml:space="preserve"> «Никольская ЦРБ» (кол-во человек)</w:t>
            </w:r>
          </w:p>
        </w:tc>
        <w:tc>
          <w:tcPr>
            <w:tcW w:w="102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226DAF" w:rsidRDefault="00226DAF" w:rsidP="00E7070C">
            <w:pPr>
              <w:pStyle w:val="ab"/>
              <w:snapToGrid w:val="0"/>
              <w:spacing w:line="240" w:lineRule="auto"/>
            </w:pPr>
          </w:p>
          <w:p w:rsidR="00226DAF" w:rsidRDefault="007776C3" w:rsidP="00E7070C">
            <w:pPr>
              <w:pStyle w:val="ab"/>
              <w:spacing w:line="240" w:lineRule="auto"/>
            </w:pPr>
            <w:r>
              <w:t>4</w:t>
            </w:r>
          </w:p>
        </w:tc>
        <w:tc>
          <w:tcPr>
            <w:tcW w:w="86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226DAF" w:rsidRDefault="00226DAF" w:rsidP="00E7070C">
            <w:pPr>
              <w:pStyle w:val="ab"/>
              <w:snapToGrid w:val="0"/>
              <w:spacing w:line="240" w:lineRule="auto"/>
            </w:pPr>
          </w:p>
          <w:p w:rsidR="00226DAF" w:rsidRDefault="007776C3" w:rsidP="00E7070C">
            <w:pPr>
              <w:pStyle w:val="ab"/>
              <w:spacing w:line="240" w:lineRule="auto"/>
            </w:pPr>
            <w:r>
              <w:t>6</w:t>
            </w:r>
          </w:p>
        </w:tc>
        <w:tc>
          <w:tcPr>
            <w:tcW w:w="8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226DAF" w:rsidRDefault="00226DAF" w:rsidP="00E7070C">
            <w:pPr>
              <w:pStyle w:val="ab"/>
              <w:snapToGrid w:val="0"/>
              <w:spacing w:line="240" w:lineRule="auto"/>
            </w:pPr>
          </w:p>
          <w:p w:rsidR="00226DAF" w:rsidRDefault="007776C3" w:rsidP="00E7070C">
            <w:pPr>
              <w:pStyle w:val="ab"/>
              <w:spacing w:line="240" w:lineRule="auto"/>
            </w:pPr>
            <w:r>
              <w:t>4</w:t>
            </w:r>
          </w:p>
        </w:tc>
        <w:tc>
          <w:tcPr>
            <w:tcW w:w="86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226DAF" w:rsidRDefault="00226DAF" w:rsidP="00E7070C">
            <w:pPr>
              <w:pStyle w:val="ab"/>
              <w:snapToGrid w:val="0"/>
              <w:spacing w:line="240" w:lineRule="auto"/>
            </w:pPr>
          </w:p>
          <w:p w:rsidR="00226DAF" w:rsidRDefault="007776C3" w:rsidP="00E7070C">
            <w:pPr>
              <w:pStyle w:val="ab"/>
              <w:spacing w:line="240" w:lineRule="auto"/>
            </w:pPr>
            <w:r>
              <w:t>3</w:t>
            </w:r>
          </w:p>
        </w:tc>
        <w:tc>
          <w:tcPr>
            <w:tcW w:w="84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226DAF" w:rsidRDefault="00226DAF" w:rsidP="00E7070C">
            <w:pPr>
              <w:pStyle w:val="ab"/>
              <w:snapToGrid w:val="0"/>
              <w:spacing w:line="240" w:lineRule="auto"/>
            </w:pPr>
          </w:p>
          <w:p w:rsidR="00226DAF" w:rsidRDefault="007776C3" w:rsidP="00E7070C">
            <w:pPr>
              <w:pStyle w:val="ab"/>
              <w:spacing w:line="240" w:lineRule="auto"/>
            </w:pPr>
            <w:r>
              <w:t>3</w:t>
            </w:r>
          </w:p>
        </w:tc>
        <w:tc>
          <w:tcPr>
            <w:tcW w:w="91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226DAF" w:rsidRDefault="00226DAF" w:rsidP="00E7070C">
            <w:pPr>
              <w:pStyle w:val="ab"/>
              <w:snapToGrid w:val="0"/>
              <w:spacing w:line="240" w:lineRule="auto"/>
            </w:pPr>
          </w:p>
          <w:p w:rsidR="00226DAF" w:rsidRDefault="007776C3" w:rsidP="00E7070C">
            <w:pPr>
              <w:pStyle w:val="ab"/>
              <w:spacing w:line="240" w:lineRule="auto"/>
            </w:pPr>
            <w:r>
              <w:t>3</w:t>
            </w:r>
          </w:p>
        </w:tc>
        <w:tc>
          <w:tcPr>
            <w:tcW w:w="1227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226DAF" w:rsidRDefault="007776C3" w:rsidP="00E7070C">
            <w:pPr>
              <w:pStyle w:val="11"/>
              <w:snapToGrid w:val="0"/>
              <w:spacing w:before="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Районный бюджет</w:t>
            </w:r>
          </w:p>
          <w:p w:rsidR="00226DAF" w:rsidRDefault="00226DAF" w:rsidP="00E7070C">
            <w:pPr>
              <w:pStyle w:val="11"/>
              <w:snapToGrid w:val="0"/>
              <w:spacing w:before="0" w:after="0" w:line="240" w:lineRule="auto"/>
              <w:rPr>
                <w:rFonts w:ascii="Times New Roman" w:hAnsi="Times New Roman"/>
              </w:rPr>
            </w:pPr>
          </w:p>
          <w:p w:rsidR="00226DAF" w:rsidRDefault="00226DAF" w:rsidP="00E7070C">
            <w:pPr>
              <w:pStyle w:val="11"/>
              <w:snapToGrid w:val="0"/>
              <w:spacing w:before="0" w:after="0" w:line="240" w:lineRule="auto"/>
              <w:rPr>
                <w:rFonts w:ascii="Times New Roman" w:hAnsi="Times New Roman"/>
              </w:rPr>
            </w:pPr>
          </w:p>
          <w:p w:rsidR="00226DAF" w:rsidRDefault="00226DAF" w:rsidP="00E7070C">
            <w:pPr>
              <w:pStyle w:val="11"/>
              <w:snapToGrid w:val="0"/>
              <w:spacing w:before="0" w:after="0" w:line="240" w:lineRule="auto"/>
              <w:rPr>
                <w:rFonts w:ascii="Times New Roman" w:hAnsi="Times New Roman"/>
              </w:rPr>
            </w:pPr>
          </w:p>
          <w:p w:rsidR="00226DAF" w:rsidRDefault="00226DAF" w:rsidP="00E7070C">
            <w:pPr>
              <w:pStyle w:val="11"/>
              <w:snapToGrid w:val="0"/>
              <w:spacing w:before="0" w:after="0" w:line="240" w:lineRule="auto"/>
              <w:rPr>
                <w:rFonts w:ascii="Times New Roman" w:hAnsi="Times New Roman"/>
              </w:rPr>
            </w:pPr>
          </w:p>
          <w:p w:rsidR="00226DAF" w:rsidRDefault="00226DAF" w:rsidP="00E7070C">
            <w:pPr>
              <w:pStyle w:val="11"/>
              <w:snapToGrid w:val="0"/>
              <w:spacing w:before="0" w:after="0" w:line="240" w:lineRule="auto"/>
              <w:rPr>
                <w:rFonts w:ascii="Times New Roman" w:hAnsi="Times New Roman"/>
              </w:rPr>
            </w:pPr>
          </w:p>
          <w:p w:rsidR="00226DAF" w:rsidRDefault="00226DAF" w:rsidP="00E7070C">
            <w:pPr>
              <w:pStyle w:val="11"/>
              <w:snapToGrid w:val="0"/>
              <w:spacing w:before="0" w:after="0" w:line="240" w:lineRule="auto"/>
              <w:rPr>
                <w:rFonts w:ascii="Times New Roman" w:hAnsi="Times New Roman"/>
              </w:rPr>
            </w:pPr>
          </w:p>
        </w:tc>
      </w:tr>
      <w:tr w:rsidR="00226DAF">
        <w:trPr>
          <w:cantSplit/>
          <w:trHeight w:val="664"/>
        </w:trPr>
        <w:tc>
          <w:tcPr>
            <w:tcW w:w="30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226DAF" w:rsidRDefault="007776C3" w:rsidP="00E7070C">
            <w:pPr>
              <w:pStyle w:val="ab"/>
              <w:spacing w:line="240" w:lineRule="auto"/>
            </w:pPr>
            <w:r>
              <w:t>Компенсация (тыс. руб.)</w:t>
            </w:r>
          </w:p>
        </w:tc>
        <w:tc>
          <w:tcPr>
            <w:tcW w:w="102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226DAF" w:rsidRDefault="007776C3" w:rsidP="00E7070C">
            <w:pPr>
              <w:pStyle w:val="ab"/>
              <w:snapToGrid w:val="0"/>
              <w:spacing w:line="240" w:lineRule="auto"/>
            </w:pPr>
            <w:r>
              <w:t>129,0</w:t>
            </w:r>
          </w:p>
        </w:tc>
        <w:tc>
          <w:tcPr>
            <w:tcW w:w="86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226DAF" w:rsidRDefault="007776C3" w:rsidP="00E7070C">
            <w:pPr>
              <w:pStyle w:val="ab"/>
              <w:snapToGrid w:val="0"/>
              <w:spacing w:line="240" w:lineRule="auto"/>
            </w:pPr>
            <w:r>
              <w:t>152,0</w:t>
            </w:r>
          </w:p>
        </w:tc>
        <w:tc>
          <w:tcPr>
            <w:tcW w:w="8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226DAF" w:rsidRDefault="007776C3" w:rsidP="00E7070C">
            <w:pPr>
              <w:pStyle w:val="ab"/>
              <w:snapToGrid w:val="0"/>
              <w:spacing w:line="240" w:lineRule="auto"/>
            </w:pPr>
            <w:r>
              <w:t>144,0</w:t>
            </w:r>
          </w:p>
        </w:tc>
        <w:tc>
          <w:tcPr>
            <w:tcW w:w="86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226DAF" w:rsidRDefault="007776C3" w:rsidP="00E7070C">
            <w:pPr>
              <w:pStyle w:val="ab"/>
              <w:snapToGrid w:val="0"/>
              <w:spacing w:line="240" w:lineRule="auto"/>
            </w:pPr>
            <w:r>
              <w:t>144,0</w:t>
            </w:r>
          </w:p>
        </w:tc>
        <w:tc>
          <w:tcPr>
            <w:tcW w:w="84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226DAF" w:rsidRDefault="007776C3" w:rsidP="00E7070C">
            <w:pPr>
              <w:pStyle w:val="ab"/>
              <w:snapToGrid w:val="0"/>
              <w:spacing w:line="240" w:lineRule="auto"/>
            </w:pPr>
            <w:r>
              <w:t>144,0</w:t>
            </w:r>
          </w:p>
        </w:tc>
        <w:tc>
          <w:tcPr>
            <w:tcW w:w="91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226DAF" w:rsidRDefault="007776C3" w:rsidP="00E7070C">
            <w:pPr>
              <w:pStyle w:val="ab"/>
              <w:snapToGrid w:val="0"/>
              <w:spacing w:line="240" w:lineRule="auto"/>
            </w:pPr>
            <w:r>
              <w:t>144,0</w:t>
            </w:r>
          </w:p>
        </w:tc>
        <w:tc>
          <w:tcPr>
            <w:tcW w:w="1227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226DAF" w:rsidRDefault="00226DAF" w:rsidP="00E7070C">
            <w:pPr>
              <w:pStyle w:val="11"/>
              <w:snapToGrid w:val="0"/>
              <w:spacing w:before="0" w:after="0" w:line="240" w:lineRule="auto"/>
              <w:rPr>
                <w:rFonts w:ascii="Times New Roman" w:hAnsi="Times New Roman"/>
              </w:rPr>
            </w:pPr>
          </w:p>
        </w:tc>
      </w:tr>
    </w:tbl>
    <w:p w:rsidR="00226DAF" w:rsidRDefault="007776C3" w:rsidP="00E7070C">
      <w:pPr>
        <w:pStyle w:val="Standard"/>
        <w:spacing w:line="240" w:lineRule="auto"/>
        <w:contextualSpacing/>
        <w:jc w:val="both"/>
        <w:rPr>
          <w:sz w:val="24"/>
          <w:szCs w:val="24"/>
        </w:rPr>
      </w:pPr>
      <w:r>
        <w:rPr>
          <w:color w:val="000000"/>
          <w:spacing w:val="2"/>
          <w:sz w:val="24"/>
          <w:szCs w:val="24"/>
          <w:highlight w:val="white"/>
        </w:rPr>
        <w:tab/>
      </w:r>
      <w:r>
        <w:rPr>
          <w:color w:val="000000"/>
          <w:spacing w:val="2"/>
          <w:sz w:val="24"/>
          <w:szCs w:val="24"/>
          <w:highlight w:val="white"/>
        </w:rPr>
        <w:t xml:space="preserve">Сведения о расходах бюджета на реализацию муниципальной программы предоставлены в  приложении 3 к муниципальной программе». </w:t>
      </w:r>
    </w:p>
    <w:p w:rsidR="00226DAF" w:rsidRDefault="007776C3" w:rsidP="00E7070C">
      <w:pPr>
        <w:pStyle w:val="Standard"/>
        <w:spacing w:line="240" w:lineRule="auto"/>
        <w:contextualSpacing/>
        <w:jc w:val="both"/>
        <w:rPr>
          <w:sz w:val="24"/>
          <w:szCs w:val="24"/>
        </w:rPr>
      </w:pPr>
      <w:r>
        <w:rPr>
          <w:color w:val="000000"/>
          <w:spacing w:val="2"/>
          <w:sz w:val="24"/>
          <w:szCs w:val="24"/>
          <w:highlight w:val="white"/>
        </w:rPr>
        <w:tab/>
        <w:t>1.3. Приложение 3 к муниципальной программе изложить в редакции согласно приложению к настоящему постановлению.</w:t>
      </w:r>
    </w:p>
    <w:p w:rsidR="00226DAF" w:rsidRDefault="007776C3" w:rsidP="00E7070C">
      <w:pPr>
        <w:tabs>
          <w:tab w:val="left" w:pos="4140"/>
        </w:tabs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 2.Признать </w:t>
      </w:r>
      <w:r>
        <w:rPr>
          <w:rFonts w:ascii="Times New Roman" w:hAnsi="Times New Roman"/>
          <w:color w:val="000000"/>
          <w:sz w:val="24"/>
          <w:szCs w:val="24"/>
        </w:rPr>
        <w:t>утратившим силу постановление администрации Никольского муниципального района № 453  от 30.05.2022 года «О внесении изменений в муниципальную программу «Кадровая политика в сфере здравоохранения Никольского муниципального района на 2020-2025 годы», утвержд</w:t>
      </w:r>
      <w:r>
        <w:rPr>
          <w:rFonts w:ascii="Times New Roman" w:hAnsi="Times New Roman"/>
          <w:color w:val="000000"/>
          <w:sz w:val="24"/>
          <w:szCs w:val="24"/>
        </w:rPr>
        <w:t>енную постановлением администрации Никольского муниципального района от 20.11.2019 № 1162</w:t>
      </w:r>
    </w:p>
    <w:p w:rsidR="00226DAF" w:rsidRDefault="007776C3" w:rsidP="00E7070C">
      <w:pPr>
        <w:tabs>
          <w:tab w:val="left" w:pos="41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3</w:t>
      </w:r>
      <w:r>
        <w:rPr>
          <w:rFonts w:ascii="Times New Roman" w:hAnsi="Times New Roman" w:cs="Times New Roman"/>
          <w:color w:val="000000"/>
          <w:sz w:val="24"/>
          <w:szCs w:val="24"/>
        </w:rPr>
        <w:t>. Настоящее постановление вступает в силу после официального опубликования в районной газете «Авангард» и подлежит размещению на официальном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сайте администрации Ник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ольского муниципального района в информационно-телекоммуникационной сети «Интернет».</w:t>
      </w:r>
    </w:p>
    <w:p w:rsidR="00226DAF" w:rsidRDefault="00226DAF" w:rsidP="00E7070C">
      <w:pPr>
        <w:tabs>
          <w:tab w:val="left" w:pos="4140"/>
        </w:tabs>
        <w:spacing w:after="0" w:line="240" w:lineRule="auto"/>
        <w:ind w:firstLine="709"/>
        <w:jc w:val="both"/>
        <w:rPr>
          <w:color w:val="000000"/>
        </w:rPr>
      </w:pPr>
    </w:p>
    <w:p w:rsidR="00226DAF" w:rsidRDefault="007776C3" w:rsidP="00E7070C">
      <w:pPr>
        <w:pStyle w:val="aa"/>
        <w:spacing w:beforeAutospacing="0" w:after="0" w:afterAutospacing="0"/>
      </w:pPr>
      <w:r>
        <w:rPr>
          <w:color w:val="000000"/>
        </w:rPr>
        <w:t>Руководитель администрации</w:t>
      </w:r>
    </w:p>
    <w:p w:rsidR="00226DAF" w:rsidRDefault="007776C3" w:rsidP="00E7070C">
      <w:pPr>
        <w:pStyle w:val="aa"/>
        <w:spacing w:beforeAutospacing="0" w:after="0" w:afterAutospacing="0"/>
        <w:sectPr w:rsidR="00226DAF" w:rsidSect="00E7070C">
          <w:pgSz w:w="11906" w:h="16838"/>
          <w:pgMar w:top="1134" w:right="567" w:bottom="1134" w:left="1418" w:header="0" w:footer="0" w:gutter="0"/>
          <w:cols w:space="720"/>
          <w:formProt w:val="0"/>
          <w:docGrid w:linePitch="360"/>
        </w:sectPr>
      </w:pPr>
      <w:r>
        <w:rPr>
          <w:color w:val="000000"/>
        </w:rPr>
        <w:t xml:space="preserve">Никольского муниципального района                                                                     А.Н. </w:t>
      </w:r>
      <w:proofErr w:type="spellStart"/>
      <w:r>
        <w:rPr>
          <w:color w:val="000000"/>
        </w:rPr>
        <w:t>Баданина</w:t>
      </w:r>
      <w:proofErr w:type="spellEnd"/>
    </w:p>
    <w:p w:rsidR="00226DAF" w:rsidRDefault="007776C3" w:rsidP="00E7070C">
      <w:pPr>
        <w:pStyle w:val="Standard"/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lastRenderedPageBreak/>
        <w:t>Приложе</w:t>
      </w:r>
      <w:r>
        <w:rPr>
          <w:sz w:val="24"/>
          <w:szCs w:val="24"/>
          <w:shd w:val="clear" w:color="auto" w:fill="FFFFFF"/>
        </w:rPr>
        <w:t>ние  к постановлению</w:t>
      </w:r>
    </w:p>
    <w:p w:rsidR="00226DAF" w:rsidRDefault="007776C3" w:rsidP="00E7070C">
      <w:pPr>
        <w:pStyle w:val="Standard"/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администрации Никольского муниципального района </w:t>
      </w:r>
    </w:p>
    <w:p w:rsidR="00226DAF" w:rsidRDefault="007776C3" w:rsidP="00E7070C">
      <w:pPr>
        <w:pStyle w:val="Standard"/>
        <w:spacing w:line="240" w:lineRule="auto"/>
        <w:jc w:val="right"/>
      </w:pPr>
      <w:r>
        <w:rPr>
          <w:sz w:val="24"/>
          <w:szCs w:val="24"/>
          <w:shd w:val="clear" w:color="auto" w:fill="FFFFFF"/>
        </w:rPr>
        <w:t>от 21.11.2022 года  №    1059</w:t>
      </w:r>
    </w:p>
    <w:p w:rsidR="00226DAF" w:rsidRDefault="007776C3" w:rsidP="00E7070C">
      <w:pPr>
        <w:pStyle w:val="Standard"/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>«Приложение 3 к муниципальной программе»</w:t>
      </w:r>
    </w:p>
    <w:p w:rsidR="00226DAF" w:rsidRDefault="00226DAF" w:rsidP="00E7070C">
      <w:pPr>
        <w:spacing w:after="0" w:line="240" w:lineRule="auto"/>
        <w:jc w:val="right"/>
        <w:textAlignment w:val="top"/>
        <w:rPr>
          <w:rFonts w:ascii="Times New Roman" w:hAnsi="Times New Roman"/>
          <w:sz w:val="24"/>
          <w:szCs w:val="24"/>
        </w:rPr>
      </w:pPr>
    </w:p>
    <w:p w:rsidR="00226DAF" w:rsidRDefault="007776C3" w:rsidP="00E7070C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 xml:space="preserve">Финансовое обеспечение </w:t>
      </w:r>
    </w:p>
    <w:p w:rsidR="00226DAF" w:rsidRDefault="007776C3" w:rsidP="00E707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программы муниципальной программы за счет средств районного  бюджета </w:t>
      </w:r>
    </w:p>
    <w:tbl>
      <w:tblPr>
        <w:tblW w:w="15582" w:type="dxa"/>
        <w:tblInd w:w="-764" w:type="dxa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</w:tblBorders>
        <w:tblCellMar>
          <w:left w:w="10" w:type="dxa"/>
          <w:right w:w="56" w:type="dxa"/>
        </w:tblCellMar>
        <w:tblLook w:val="04A0" w:firstRow="1" w:lastRow="0" w:firstColumn="1" w:lastColumn="0" w:noHBand="0" w:noVBand="1"/>
      </w:tblPr>
      <w:tblGrid>
        <w:gridCol w:w="1862"/>
        <w:gridCol w:w="1976"/>
        <w:gridCol w:w="1828"/>
        <w:gridCol w:w="2284"/>
        <w:gridCol w:w="2463"/>
        <w:gridCol w:w="877"/>
        <w:gridCol w:w="799"/>
        <w:gridCol w:w="937"/>
        <w:gridCol w:w="907"/>
        <w:gridCol w:w="871"/>
        <w:gridCol w:w="778"/>
      </w:tblGrid>
      <w:tr w:rsidR="00226DAF" w:rsidTr="00E7070C">
        <w:trPr>
          <w:cantSplit/>
          <w:trHeight w:val="313"/>
        </w:trPr>
        <w:tc>
          <w:tcPr>
            <w:tcW w:w="1862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7776C3" w:rsidP="00E70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1976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7776C3" w:rsidP="00E70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226DAF" w:rsidRDefault="007776C3" w:rsidP="00E70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ведомственной целевой программы, основного</w:t>
            </w:r>
          </w:p>
          <w:p w:rsidR="00226DAF" w:rsidRDefault="007776C3" w:rsidP="00E70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828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7776C3" w:rsidP="00E70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исполнитель,</w:t>
            </w:r>
          </w:p>
          <w:p w:rsidR="00226DAF" w:rsidRDefault="007776C3" w:rsidP="00E70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284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7776C3" w:rsidP="00E70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Целевой показатель </w:t>
            </w:r>
          </w:p>
          <w:p w:rsidR="00226DAF" w:rsidRDefault="007776C3" w:rsidP="00E70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перечня показателей подпрограммы</w:t>
            </w:r>
          </w:p>
        </w:tc>
        <w:tc>
          <w:tcPr>
            <w:tcW w:w="2463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7776C3" w:rsidP="00E70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5169" w:type="dxa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26DAF" w:rsidRDefault="007776C3" w:rsidP="00E70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(тыс. руб.)</w:t>
            </w:r>
          </w:p>
        </w:tc>
      </w:tr>
      <w:tr w:rsidR="00226DAF" w:rsidTr="00E7070C">
        <w:trPr>
          <w:cantSplit/>
          <w:trHeight w:val="932"/>
        </w:trPr>
        <w:tc>
          <w:tcPr>
            <w:tcW w:w="186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4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463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</w:p>
          <w:p w:rsidR="00226DAF" w:rsidRDefault="007776C3" w:rsidP="00E70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7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6DAF" w:rsidRDefault="007776C3" w:rsidP="00E70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9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6DAF" w:rsidRDefault="007776C3" w:rsidP="00E70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9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6DAF" w:rsidRDefault="007776C3" w:rsidP="00E70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8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6DAF" w:rsidRDefault="007776C3" w:rsidP="00E707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7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6DAF" w:rsidRDefault="007776C3" w:rsidP="00E707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</w:tr>
      <w:tr w:rsidR="00226DAF" w:rsidTr="00E7070C">
        <w:trPr>
          <w:trHeight w:val="224"/>
        </w:trPr>
        <w:tc>
          <w:tcPr>
            <w:tcW w:w="18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7776C3" w:rsidP="00E70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7776C3" w:rsidP="00E70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7776C3" w:rsidP="00E70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7776C3" w:rsidP="00E70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7776C3" w:rsidP="00E70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7776C3" w:rsidP="00E70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7776C3" w:rsidP="00E70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7776C3" w:rsidP="00E70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7776C3" w:rsidP="00E70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7776C3" w:rsidP="00E70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26DAF" w:rsidRDefault="007776C3" w:rsidP="00E707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226DAF" w:rsidTr="00E7070C">
        <w:trPr>
          <w:cantSplit/>
        </w:trPr>
        <w:tc>
          <w:tcPr>
            <w:tcW w:w="1862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7776C3" w:rsidP="00E70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</w:t>
            </w:r>
          </w:p>
        </w:tc>
        <w:tc>
          <w:tcPr>
            <w:tcW w:w="1976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7776C3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«Кадровая политика в сфере здравоохранения Никольского муниципального района на 2020-2025 годы»     </w:t>
            </w:r>
          </w:p>
        </w:tc>
        <w:tc>
          <w:tcPr>
            <w:tcW w:w="1828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7776C3" w:rsidP="00E70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Администрация Никольского муниципального района, БУЗ ВО «НЦРБ»                            </w:t>
            </w:r>
          </w:p>
        </w:tc>
        <w:tc>
          <w:tcPr>
            <w:tcW w:w="22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7776C3" w:rsidP="00E70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8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7776C3" w:rsidP="00E707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457,2</w:t>
            </w:r>
          </w:p>
        </w:tc>
        <w:tc>
          <w:tcPr>
            <w:tcW w:w="7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7776C3" w:rsidP="00E707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187,8</w:t>
            </w:r>
          </w:p>
        </w:tc>
        <w:tc>
          <w:tcPr>
            <w:tcW w:w="9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7776C3" w:rsidP="00E707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657,7</w:t>
            </w:r>
          </w:p>
        </w:tc>
        <w:tc>
          <w:tcPr>
            <w:tcW w:w="9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7776C3" w:rsidP="00E7070C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546,0</w:t>
            </w:r>
          </w:p>
        </w:tc>
        <w:tc>
          <w:tcPr>
            <w:tcW w:w="8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7776C3" w:rsidP="00E707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1046,0</w:t>
            </w:r>
          </w:p>
        </w:tc>
        <w:tc>
          <w:tcPr>
            <w:tcW w:w="7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26DAF" w:rsidRDefault="007776C3" w:rsidP="00E707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1046,0</w:t>
            </w:r>
          </w:p>
        </w:tc>
      </w:tr>
      <w:tr w:rsidR="00226DAF" w:rsidTr="00E7070C">
        <w:trPr>
          <w:cantSplit/>
        </w:trPr>
        <w:tc>
          <w:tcPr>
            <w:tcW w:w="186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4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vAlign w:val="center"/>
          </w:tcPr>
          <w:p w:rsidR="00226DAF" w:rsidRDefault="007776C3" w:rsidP="00E70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4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7776C3" w:rsidP="00E70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собственные доходы районного бюджета </w:t>
            </w:r>
          </w:p>
        </w:tc>
        <w:tc>
          <w:tcPr>
            <w:tcW w:w="8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7776C3" w:rsidP="00E707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133,2</w:t>
            </w:r>
          </w:p>
        </w:tc>
        <w:tc>
          <w:tcPr>
            <w:tcW w:w="7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7776C3" w:rsidP="00E707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172,8</w:t>
            </w:r>
          </w:p>
        </w:tc>
        <w:tc>
          <w:tcPr>
            <w:tcW w:w="9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7776C3" w:rsidP="00E707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549,7</w:t>
            </w:r>
          </w:p>
        </w:tc>
        <w:tc>
          <w:tcPr>
            <w:tcW w:w="9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7776C3" w:rsidP="00E7070C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438,0</w:t>
            </w:r>
          </w:p>
        </w:tc>
        <w:tc>
          <w:tcPr>
            <w:tcW w:w="8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7776C3" w:rsidP="00E707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938,0</w:t>
            </w:r>
          </w:p>
        </w:tc>
        <w:tc>
          <w:tcPr>
            <w:tcW w:w="7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26DAF" w:rsidRDefault="007776C3" w:rsidP="00E707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938,0</w:t>
            </w:r>
          </w:p>
        </w:tc>
      </w:tr>
      <w:tr w:rsidR="00226DAF" w:rsidTr="00E7070C">
        <w:trPr>
          <w:cantSplit/>
        </w:trPr>
        <w:tc>
          <w:tcPr>
            <w:tcW w:w="186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4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vAlign w:val="center"/>
          </w:tcPr>
          <w:p w:rsidR="00226DAF" w:rsidRDefault="00226DAF" w:rsidP="00E707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7776C3" w:rsidP="00E70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организации</w:t>
            </w:r>
          </w:p>
        </w:tc>
        <w:tc>
          <w:tcPr>
            <w:tcW w:w="8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7776C3" w:rsidP="00E707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324,0</w:t>
            </w:r>
          </w:p>
        </w:tc>
        <w:tc>
          <w:tcPr>
            <w:tcW w:w="7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7776C3" w:rsidP="00E707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9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7776C3" w:rsidP="00E707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108,0</w:t>
            </w:r>
          </w:p>
        </w:tc>
        <w:tc>
          <w:tcPr>
            <w:tcW w:w="9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7776C3" w:rsidP="00E707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108,0</w:t>
            </w:r>
          </w:p>
        </w:tc>
        <w:tc>
          <w:tcPr>
            <w:tcW w:w="8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7776C3" w:rsidP="00E707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108,0</w:t>
            </w:r>
          </w:p>
        </w:tc>
        <w:tc>
          <w:tcPr>
            <w:tcW w:w="7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26DAF" w:rsidRDefault="007776C3" w:rsidP="00E707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108,0</w:t>
            </w:r>
          </w:p>
        </w:tc>
      </w:tr>
      <w:tr w:rsidR="00226DAF" w:rsidTr="00E7070C">
        <w:trPr>
          <w:cantSplit/>
        </w:trPr>
        <w:tc>
          <w:tcPr>
            <w:tcW w:w="186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4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7776C3" w:rsidP="00E70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межбюджетные трансферты из областного бюджета за счет средств федерального </w:t>
            </w:r>
            <w:r>
              <w:rPr>
                <w:rFonts w:ascii="Times New Roman" w:hAnsi="Times New Roman"/>
                <w:sz w:val="24"/>
                <w:szCs w:val="24"/>
              </w:rPr>
              <w:t>бюджета &lt;*&gt;</w:t>
            </w:r>
          </w:p>
        </w:tc>
        <w:tc>
          <w:tcPr>
            <w:tcW w:w="8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6DAF" w:rsidTr="00E7070C">
        <w:trPr>
          <w:cantSplit/>
        </w:trPr>
        <w:tc>
          <w:tcPr>
            <w:tcW w:w="186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4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7776C3" w:rsidP="00E70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межбюджетные трансферты из областного бюджета за счет собственных средств областного бюджета &lt;*&gt;</w:t>
            </w:r>
          </w:p>
        </w:tc>
        <w:tc>
          <w:tcPr>
            <w:tcW w:w="8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6DAF" w:rsidTr="00E7070C">
        <w:trPr>
          <w:cantSplit/>
        </w:trPr>
        <w:tc>
          <w:tcPr>
            <w:tcW w:w="186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4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7776C3" w:rsidP="00E70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межбюджетные трансферты из бюджетов поселений</w:t>
            </w:r>
          </w:p>
        </w:tc>
        <w:tc>
          <w:tcPr>
            <w:tcW w:w="8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6DAF" w:rsidTr="00E7070C">
        <w:trPr>
          <w:cantSplit/>
        </w:trPr>
        <w:tc>
          <w:tcPr>
            <w:tcW w:w="186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4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7776C3" w:rsidP="00E70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8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6DAF" w:rsidTr="00E7070C">
        <w:trPr>
          <w:cantSplit/>
          <w:trHeight w:val="514"/>
        </w:trPr>
        <w:tc>
          <w:tcPr>
            <w:tcW w:w="186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7776C3" w:rsidP="00E70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Никольского муниципального района</w:t>
            </w:r>
          </w:p>
          <w:p w:rsidR="00226DAF" w:rsidRDefault="00226DAF" w:rsidP="00E7070C">
            <w:pPr>
              <w:spacing w:after="0" w:line="240" w:lineRule="auto"/>
              <w:rPr>
                <w:rFonts w:ascii="Times New Roman" w:hAnsi="Times New Roman"/>
                <w:i/>
                <w:strike/>
                <w:sz w:val="24"/>
                <w:szCs w:val="24"/>
              </w:rPr>
            </w:pPr>
          </w:p>
        </w:tc>
        <w:tc>
          <w:tcPr>
            <w:tcW w:w="2284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vAlign w:val="center"/>
          </w:tcPr>
          <w:p w:rsidR="00226DAF" w:rsidRDefault="007776C3" w:rsidP="00E70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4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7776C3" w:rsidP="00E70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8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7776C3" w:rsidP="00E707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133,2</w:t>
            </w:r>
          </w:p>
        </w:tc>
        <w:tc>
          <w:tcPr>
            <w:tcW w:w="7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7776C3" w:rsidP="00E707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172,8</w:t>
            </w:r>
          </w:p>
        </w:tc>
        <w:tc>
          <w:tcPr>
            <w:tcW w:w="9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7776C3" w:rsidP="00E707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549,7</w:t>
            </w:r>
          </w:p>
        </w:tc>
        <w:tc>
          <w:tcPr>
            <w:tcW w:w="9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7776C3" w:rsidP="00E7070C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438,0</w:t>
            </w:r>
          </w:p>
        </w:tc>
        <w:tc>
          <w:tcPr>
            <w:tcW w:w="8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7776C3" w:rsidP="00E707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938,0</w:t>
            </w:r>
          </w:p>
        </w:tc>
        <w:tc>
          <w:tcPr>
            <w:tcW w:w="7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26DAF" w:rsidRDefault="007776C3" w:rsidP="00E707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938,0</w:t>
            </w:r>
          </w:p>
        </w:tc>
      </w:tr>
      <w:tr w:rsidR="00226DAF" w:rsidTr="00E7070C">
        <w:trPr>
          <w:cantSplit/>
          <w:trHeight w:val="619"/>
        </w:trPr>
        <w:tc>
          <w:tcPr>
            <w:tcW w:w="186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4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7776C3" w:rsidP="00E70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собственные доходы районного  бюджета </w:t>
            </w:r>
          </w:p>
        </w:tc>
        <w:tc>
          <w:tcPr>
            <w:tcW w:w="8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7776C3" w:rsidP="00E707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133,2</w:t>
            </w:r>
          </w:p>
        </w:tc>
        <w:tc>
          <w:tcPr>
            <w:tcW w:w="7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7776C3" w:rsidP="00E707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172,8</w:t>
            </w:r>
          </w:p>
        </w:tc>
        <w:tc>
          <w:tcPr>
            <w:tcW w:w="9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7776C3" w:rsidP="00E707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549,7</w:t>
            </w:r>
          </w:p>
        </w:tc>
        <w:tc>
          <w:tcPr>
            <w:tcW w:w="9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7776C3" w:rsidP="00E7070C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438,0</w:t>
            </w:r>
          </w:p>
        </w:tc>
        <w:tc>
          <w:tcPr>
            <w:tcW w:w="8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7776C3" w:rsidP="00E707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938,0</w:t>
            </w:r>
          </w:p>
        </w:tc>
        <w:tc>
          <w:tcPr>
            <w:tcW w:w="7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26DAF" w:rsidRDefault="007776C3" w:rsidP="00E707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938,0</w:t>
            </w:r>
          </w:p>
        </w:tc>
      </w:tr>
      <w:tr w:rsidR="00226DAF" w:rsidTr="00E7070C">
        <w:trPr>
          <w:cantSplit/>
        </w:trPr>
        <w:tc>
          <w:tcPr>
            <w:tcW w:w="186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4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7776C3" w:rsidP="00E70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межбюджетные трансферты из областного бюджета за счет средств </w:t>
            </w:r>
            <w:r>
              <w:rPr>
                <w:rFonts w:ascii="Times New Roman" w:hAnsi="Times New Roman"/>
                <w:sz w:val="24"/>
                <w:szCs w:val="24"/>
              </w:rPr>
              <w:t>федерального бюджета &lt;*&gt;</w:t>
            </w:r>
          </w:p>
        </w:tc>
        <w:tc>
          <w:tcPr>
            <w:tcW w:w="8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6DAF" w:rsidTr="00E7070C">
        <w:trPr>
          <w:cantSplit/>
        </w:trPr>
        <w:tc>
          <w:tcPr>
            <w:tcW w:w="186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4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7776C3" w:rsidP="00E70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межбюджетные трансферты из областного бюджета за счет собственных средств областного бюджета &lt;*&gt;</w:t>
            </w:r>
          </w:p>
        </w:tc>
        <w:tc>
          <w:tcPr>
            <w:tcW w:w="8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6DAF" w:rsidTr="00E7070C">
        <w:trPr>
          <w:cantSplit/>
        </w:trPr>
        <w:tc>
          <w:tcPr>
            <w:tcW w:w="186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4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7776C3" w:rsidP="00E70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межбюджетные трансферты из бюджетов поселений</w:t>
            </w:r>
          </w:p>
        </w:tc>
        <w:tc>
          <w:tcPr>
            <w:tcW w:w="8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6DAF" w:rsidTr="00E7070C">
        <w:trPr>
          <w:cantSplit/>
          <w:trHeight w:val="120"/>
        </w:trPr>
        <w:tc>
          <w:tcPr>
            <w:tcW w:w="186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4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7776C3" w:rsidP="00E70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безвозмездные поступления от физических и юридических </w:t>
            </w:r>
            <w:r>
              <w:rPr>
                <w:rFonts w:ascii="Times New Roman" w:hAnsi="Times New Roman"/>
                <w:sz w:val="24"/>
                <w:szCs w:val="24"/>
              </w:rPr>
              <w:t>лиц &lt;*&gt;</w:t>
            </w:r>
          </w:p>
        </w:tc>
        <w:tc>
          <w:tcPr>
            <w:tcW w:w="8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6DAF" w:rsidTr="00E7070C">
        <w:trPr>
          <w:cantSplit/>
        </w:trPr>
        <w:tc>
          <w:tcPr>
            <w:tcW w:w="186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7776C3" w:rsidP="00E70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БУЗ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«Никольская ЦРБ»</w:t>
            </w:r>
          </w:p>
        </w:tc>
        <w:tc>
          <w:tcPr>
            <w:tcW w:w="2284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6DAF" w:rsidRDefault="00226DAF" w:rsidP="00E70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6DAF" w:rsidRDefault="00226DAF" w:rsidP="00E70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6DAF" w:rsidRDefault="007776C3" w:rsidP="00E70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4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7776C3" w:rsidP="00E70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8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7776C3" w:rsidP="00E707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324,0</w:t>
            </w:r>
          </w:p>
        </w:tc>
        <w:tc>
          <w:tcPr>
            <w:tcW w:w="7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7776C3" w:rsidP="00E707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9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7776C3" w:rsidP="00E707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108,0</w:t>
            </w:r>
          </w:p>
        </w:tc>
        <w:tc>
          <w:tcPr>
            <w:tcW w:w="9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7776C3" w:rsidP="00E707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108,0</w:t>
            </w:r>
          </w:p>
        </w:tc>
        <w:tc>
          <w:tcPr>
            <w:tcW w:w="8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7776C3" w:rsidP="00E707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108,0</w:t>
            </w:r>
          </w:p>
        </w:tc>
        <w:tc>
          <w:tcPr>
            <w:tcW w:w="7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26DAF" w:rsidRDefault="007776C3" w:rsidP="00E707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108,0</w:t>
            </w:r>
          </w:p>
        </w:tc>
      </w:tr>
      <w:tr w:rsidR="00226DAF" w:rsidTr="00E7070C">
        <w:trPr>
          <w:cantSplit/>
        </w:trPr>
        <w:tc>
          <w:tcPr>
            <w:tcW w:w="186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4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7776C3" w:rsidP="00E70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организации</w:t>
            </w:r>
          </w:p>
        </w:tc>
        <w:tc>
          <w:tcPr>
            <w:tcW w:w="8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7776C3" w:rsidP="00E707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324,0</w:t>
            </w:r>
          </w:p>
        </w:tc>
        <w:tc>
          <w:tcPr>
            <w:tcW w:w="7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7776C3" w:rsidP="00E707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9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7776C3" w:rsidP="00E707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108,0</w:t>
            </w:r>
          </w:p>
        </w:tc>
        <w:tc>
          <w:tcPr>
            <w:tcW w:w="9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7776C3" w:rsidP="00E707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108,0</w:t>
            </w:r>
          </w:p>
        </w:tc>
        <w:tc>
          <w:tcPr>
            <w:tcW w:w="8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7776C3" w:rsidP="00E707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108,0</w:t>
            </w:r>
          </w:p>
        </w:tc>
        <w:tc>
          <w:tcPr>
            <w:tcW w:w="7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26DAF" w:rsidRDefault="007776C3" w:rsidP="00E707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108,0</w:t>
            </w:r>
          </w:p>
        </w:tc>
      </w:tr>
      <w:tr w:rsidR="00226DAF" w:rsidTr="00E7070C">
        <w:trPr>
          <w:cantSplit/>
        </w:trPr>
        <w:tc>
          <w:tcPr>
            <w:tcW w:w="186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4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7776C3" w:rsidP="00E70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межбюджетные трансферты из областного бюджета за счет средств федерального бюджета &lt;*&gt;</w:t>
            </w:r>
          </w:p>
        </w:tc>
        <w:tc>
          <w:tcPr>
            <w:tcW w:w="8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6DAF" w:rsidTr="00E7070C">
        <w:trPr>
          <w:cantSplit/>
        </w:trPr>
        <w:tc>
          <w:tcPr>
            <w:tcW w:w="186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4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7776C3" w:rsidP="00E70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межбюджетные трансферты из областного бюджета за счет собственных средств областного бюджета &lt;*&gt;</w:t>
            </w:r>
          </w:p>
        </w:tc>
        <w:tc>
          <w:tcPr>
            <w:tcW w:w="8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6DAF" w:rsidTr="00E7070C">
        <w:trPr>
          <w:cantSplit/>
        </w:trPr>
        <w:tc>
          <w:tcPr>
            <w:tcW w:w="186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4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7776C3" w:rsidP="00E70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межбюджетные трансферты из бюджетов поселений</w:t>
            </w:r>
          </w:p>
        </w:tc>
        <w:tc>
          <w:tcPr>
            <w:tcW w:w="8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6DAF" w:rsidTr="00E7070C">
        <w:trPr>
          <w:cantSplit/>
        </w:trPr>
        <w:tc>
          <w:tcPr>
            <w:tcW w:w="186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4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7776C3" w:rsidP="00E7070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8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6DAF" w:rsidTr="00E7070C">
        <w:trPr>
          <w:cantSplit/>
        </w:trPr>
        <w:tc>
          <w:tcPr>
            <w:tcW w:w="1862" w:type="dxa"/>
            <w:vMerge w:val="restart"/>
            <w:tcBorders>
              <w:top w:val="single" w:sz="4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7776C3" w:rsidP="00E7070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Основное </w:t>
            </w:r>
            <w:r>
              <w:rPr>
                <w:rFonts w:ascii="Times New Roman" w:hAnsi="Times New Roman"/>
                <w:sz w:val="24"/>
                <w:szCs w:val="24"/>
              </w:rPr>
              <w:t>мероприятие 1</w:t>
            </w:r>
          </w:p>
          <w:p w:rsidR="00226DAF" w:rsidRDefault="00226DAF" w:rsidP="00E7070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6" w:type="dxa"/>
            <w:vMerge w:val="restart"/>
            <w:tcBorders>
              <w:top w:val="single" w:sz="4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7776C3" w:rsidP="00E7070C">
            <w:pPr>
              <w:snapToGrid w:val="0"/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Предоставле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  <w:p w:rsidR="00226DAF" w:rsidRDefault="007776C3" w:rsidP="00E7070C">
            <w:pPr>
              <w:snapToGrid w:val="0"/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жилья медицинским работникам</w:t>
            </w:r>
          </w:p>
        </w:tc>
        <w:tc>
          <w:tcPr>
            <w:tcW w:w="1828" w:type="dxa"/>
            <w:vMerge w:val="restart"/>
            <w:tcBorders>
              <w:top w:val="single" w:sz="4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7776C3" w:rsidP="00E7070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Никольского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муниципально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26DAF" w:rsidRDefault="007776C3" w:rsidP="00E7070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284" w:type="dxa"/>
            <w:vMerge w:val="restart"/>
            <w:tcBorders>
              <w:top w:val="single" w:sz="4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7776C3" w:rsidP="00E7070C">
            <w:pPr>
              <w:pStyle w:val="ab"/>
              <w:spacing w:line="240" w:lineRule="auto"/>
              <w:contextualSpacing/>
            </w:pPr>
            <w:r>
              <w:rPr>
                <w:spacing w:val="2"/>
                <w:shd w:val="clear" w:color="auto" w:fill="FFFFFF"/>
              </w:rPr>
              <w:t xml:space="preserve">Укомплектованность врачебных должностей в БУЗ </w:t>
            </w:r>
            <w:proofErr w:type="gramStart"/>
            <w:r>
              <w:rPr>
                <w:spacing w:val="2"/>
                <w:shd w:val="clear" w:color="auto" w:fill="FFFFFF"/>
              </w:rPr>
              <w:t>ВО</w:t>
            </w:r>
            <w:proofErr w:type="gramEnd"/>
            <w:r>
              <w:rPr>
                <w:spacing w:val="2"/>
                <w:shd w:val="clear" w:color="auto" w:fill="FFFFFF"/>
              </w:rPr>
              <w:t xml:space="preserve"> </w:t>
            </w:r>
            <w:r>
              <w:rPr>
                <w:iCs/>
                <w:spacing w:val="2"/>
                <w:shd w:val="clear" w:color="auto" w:fill="FFFFFF"/>
              </w:rPr>
              <w:t>«Никольская ЦРБ»</w:t>
            </w:r>
          </w:p>
          <w:p w:rsidR="00226DAF" w:rsidRDefault="00226DAF" w:rsidP="00E7070C">
            <w:pPr>
              <w:pStyle w:val="ab"/>
              <w:snapToGrid w:val="0"/>
              <w:spacing w:line="240" w:lineRule="auto"/>
              <w:contextualSpacing/>
              <w:rPr>
                <w:i/>
                <w:iCs/>
                <w:spacing w:val="2"/>
                <w:highlight w:val="white"/>
              </w:rPr>
            </w:pPr>
          </w:p>
        </w:tc>
        <w:tc>
          <w:tcPr>
            <w:tcW w:w="24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7776C3" w:rsidP="00E70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8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7776C3" w:rsidP="00E707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7776C3" w:rsidP="00E707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7776C3" w:rsidP="00E707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111,7</w:t>
            </w:r>
          </w:p>
        </w:tc>
        <w:tc>
          <w:tcPr>
            <w:tcW w:w="9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7776C3" w:rsidP="00E7070C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7776C3" w:rsidP="00E707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7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26DAF" w:rsidRDefault="007776C3" w:rsidP="00E707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</w:tr>
      <w:tr w:rsidR="00226DAF" w:rsidTr="00E7070C">
        <w:trPr>
          <w:cantSplit/>
        </w:trPr>
        <w:tc>
          <w:tcPr>
            <w:tcW w:w="186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4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7776C3" w:rsidP="00E70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собственные доходы районного бюджета </w:t>
            </w:r>
          </w:p>
        </w:tc>
        <w:tc>
          <w:tcPr>
            <w:tcW w:w="8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7776C3" w:rsidP="00E707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7776C3" w:rsidP="00E707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7776C3" w:rsidP="00E707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111,7</w:t>
            </w:r>
          </w:p>
        </w:tc>
        <w:tc>
          <w:tcPr>
            <w:tcW w:w="9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7776C3" w:rsidP="00E7070C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7776C3" w:rsidP="00E707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7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26DAF" w:rsidRDefault="007776C3" w:rsidP="00E707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</w:tr>
      <w:tr w:rsidR="00226DAF" w:rsidTr="00E7070C">
        <w:trPr>
          <w:cantSplit/>
        </w:trPr>
        <w:tc>
          <w:tcPr>
            <w:tcW w:w="186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4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7776C3" w:rsidP="00E70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межбюджетные трансферты из областного бюджета за счет средств федерального бюджета &lt;*&gt;</w:t>
            </w:r>
          </w:p>
        </w:tc>
        <w:tc>
          <w:tcPr>
            <w:tcW w:w="8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6DAF" w:rsidTr="00E7070C">
        <w:trPr>
          <w:cantSplit/>
        </w:trPr>
        <w:tc>
          <w:tcPr>
            <w:tcW w:w="186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4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7776C3" w:rsidP="00E70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межбюджетные трансферты из областного бюджета за счет собственных средств областного </w:t>
            </w:r>
            <w:r>
              <w:rPr>
                <w:rFonts w:ascii="Times New Roman" w:hAnsi="Times New Roman"/>
                <w:sz w:val="24"/>
                <w:szCs w:val="24"/>
              </w:rPr>
              <w:t>бюджета &lt;*&gt;</w:t>
            </w:r>
          </w:p>
        </w:tc>
        <w:tc>
          <w:tcPr>
            <w:tcW w:w="8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6DAF" w:rsidTr="00E7070C">
        <w:trPr>
          <w:cantSplit/>
        </w:trPr>
        <w:tc>
          <w:tcPr>
            <w:tcW w:w="186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4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7776C3" w:rsidP="00E70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межбюджетные трансферты из бюджетов поселений</w:t>
            </w:r>
          </w:p>
        </w:tc>
        <w:tc>
          <w:tcPr>
            <w:tcW w:w="8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6DAF" w:rsidTr="00E7070C">
        <w:trPr>
          <w:cantSplit/>
        </w:trPr>
        <w:tc>
          <w:tcPr>
            <w:tcW w:w="1862" w:type="dxa"/>
            <w:vMerge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vMerge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4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7776C3" w:rsidP="00E70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8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6DAF" w:rsidTr="00E7070C">
        <w:trPr>
          <w:cantSplit/>
        </w:trPr>
        <w:tc>
          <w:tcPr>
            <w:tcW w:w="186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226DAF" w:rsidRDefault="007776C3" w:rsidP="00E7070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Основное мероприятие 2 </w:t>
            </w:r>
          </w:p>
          <w:p w:rsidR="00226DAF" w:rsidRDefault="00226DAF" w:rsidP="00E7070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226DAF" w:rsidRDefault="007776C3" w:rsidP="00E7070C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Оказание социальной поддержки студентам, специалистам сферы здравоохранения</w:t>
            </w:r>
          </w:p>
        </w:tc>
        <w:tc>
          <w:tcPr>
            <w:tcW w:w="1828" w:type="dxa"/>
            <w:vMerge w:val="restart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val="clear" w:color="auto" w:fill="auto"/>
            <w:tcMar>
              <w:left w:w="35" w:type="dxa"/>
            </w:tcMar>
          </w:tcPr>
          <w:p w:rsidR="00226DAF" w:rsidRDefault="007776C3" w:rsidP="00E7070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Никольского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муниципально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26DAF" w:rsidRDefault="007776C3" w:rsidP="00E7070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района, БУЗ ВО «НЦРБ»</w:t>
            </w:r>
          </w:p>
          <w:p w:rsidR="00226DAF" w:rsidRDefault="00226DAF" w:rsidP="00E7070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26DAF" w:rsidRDefault="00226DAF" w:rsidP="00E70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6DAF" w:rsidRDefault="00226DAF" w:rsidP="00E70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6DAF" w:rsidRDefault="00226DAF" w:rsidP="00E70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6DAF" w:rsidRDefault="00226DAF" w:rsidP="00E70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6DAF" w:rsidRDefault="00226DAF" w:rsidP="00E70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6DAF" w:rsidRDefault="00226DAF" w:rsidP="00E70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6DAF" w:rsidRDefault="00226DAF" w:rsidP="00E70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6DAF" w:rsidRDefault="00226DAF" w:rsidP="00E70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6DAF" w:rsidRDefault="00226DAF" w:rsidP="00E70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4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7776C3" w:rsidP="00E7070C">
            <w:pPr>
              <w:snapToGrid w:val="0"/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Обеспечен-</w:t>
            </w:r>
          </w:p>
          <w:p w:rsidR="00226DAF" w:rsidRDefault="007776C3" w:rsidP="00E7070C">
            <w:pPr>
              <w:snapToGrid w:val="0"/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ность</w:t>
            </w:r>
            <w:proofErr w:type="spellEnd"/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специалистами с высшим медицинским образованием,</w:t>
            </w:r>
          </w:p>
          <w:p w:rsidR="00226DAF" w:rsidRDefault="007776C3" w:rsidP="00E7070C">
            <w:pPr>
              <w:snapToGrid w:val="0"/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обеспечен-</w:t>
            </w:r>
          </w:p>
          <w:p w:rsidR="00226DAF" w:rsidRDefault="007776C3" w:rsidP="00E7070C">
            <w:pPr>
              <w:snapToGrid w:val="0"/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ность</w:t>
            </w:r>
            <w:proofErr w:type="spellEnd"/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специалистами со средним медицинским образованием </w:t>
            </w:r>
          </w:p>
        </w:tc>
        <w:tc>
          <w:tcPr>
            <w:tcW w:w="24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7776C3" w:rsidP="00E70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8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7776C3" w:rsidP="00E707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457,2</w:t>
            </w:r>
          </w:p>
        </w:tc>
        <w:tc>
          <w:tcPr>
            <w:tcW w:w="7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7776C3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187,8</w:t>
            </w:r>
          </w:p>
        </w:tc>
        <w:tc>
          <w:tcPr>
            <w:tcW w:w="9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7776C3" w:rsidP="00E707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546,0</w:t>
            </w:r>
          </w:p>
        </w:tc>
        <w:tc>
          <w:tcPr>
            <w:tcW w:w="9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7776C3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546,0</w:t>
            </w:r>
          </w:p>
        </w:tc>
        <w:tc>
          <w:tcPr>
            <w:tcW w:w="8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7776C3" w:rsidP="00E707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546,0</w:t>
            </w:r>
          </w:p>
        </w:tc>
        <w:tc>
          <w:tcPr>
            <w:tcW w:w="7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26DAF" w:rsidRDefault="007776C3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546,0</w:t>
            </w:r>
          </w:p>
        </w:tc>
      </w:tr>
      <w:tr w:rsidR="00226DAF" w:rsidTr="00E7070C">
        <w:trPr>
          <w:cantSplit/>
        </w:trPr>
        <w:tc>
          <w:tcPr>
            <w:tcW w:w="186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vMerge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val="clear" w:color="auto" w:fill="auto"/>
            <w:tcMar>
              <w:left w:w="35" w:type="dxa"/>
            </w:tcMar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4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7776C3" w:rsidP="00E70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собственные доходы районного  бюджета </w:t>
            </w:r>
          </w:p>
        </w:tc>
        <w:tc>
          <w:tcPr>
            <w:tcW w:w="8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7776C3" w:rsidP="00E707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133,2</w:t>
            </w:r>
          </w:p>
        </w:tc>
        <w:tc>
          <w:tcPr>
            <w:tcW w:w="7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7776C3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172,8</w:t>
            </w:r>
          </w:p>
        </w:tc>
        <w:tc>
          <w:tcPr>
            <w:tcW w:w="9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7776C3" w:rsidP="00E707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438,0</w:t>
            </w:r>
          </w:p>
        </w:tc>
        <w:tc>
          <w:tcPr>
            <w:tcW w:w="9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7776C3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438,0</w:t>
            </w:r>
          </w:p>
        </w:tc>
        <w:tc>
          <w:tcPr>
            <w:tcW w:w="8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7776C3" w:rsidP="00E707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438,0</w:t>
            </w:r>
          </w:p>
        </w:tc>
        <w:tc>
          <w:tcPr>
            <w:tcW w:w="7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26DAF" w:rsidRDefault="007776C3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438,0</w:t>
            </w:r>
          </w:p>
        </w:tc>
      </w:tr>
      <w:tr w:rsidR="00226DAF" w:rsidTr="00E7070C">
        <w:trPr>
          <w:cantSplit/>
        </w:trPr>
        <w:tc>
          <w:tcPr>
            <w:tcW w:w="186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vMerge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val="clear" w:color="auto" w:fill="auto"/>
            <w:tcMar>
              <w:left w:w="35" w:type="dxa"/>
            </w:tcMar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4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7776C3" w:rsidP="00E70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организации</w:t>
            </w:r>
          </w:p>
        </w:tc>
        <w:tc>
          <w:tcPr>
            <w:tcW w:w="8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7776C3" w:rsidP="00E707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324,0</w:t>
            </w:r>
          </w:p>
        </w:tc>
        <w:tc>
          <w:tcPr>
            <w:tcW w:w="7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7776C3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9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7776C3" w:rsidP="00E707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108,0</w:t>
            </w:r>
          </w:p>
        </w:tc>
        <w:tc>
          <w:tcPr>
            <w:tcW w:w="9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7776C3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108,0</w:t>
            </w:r>
          </w:p>
        </w:tc>
        <w:tc>
          <w:tcPr>
            <w:tcW w:w="8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7776C3" w:rsidP="00E707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108,0</w:t>
            </w:r>
          </w:p>
        </w:tc>
        <w:tc>
          <w:tcPr>
            <w:tcW w:w="7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26DAF" w:rsidRDefault="007776C3" w:rsidP="00E707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108,0</w:t>
            </w:r>
          </w:p>
        </w:tc>
      </w:tr>
      <w:tr w:rsidR="00226DAF" w:rsidTr="00E7070C">
        <w:trPr>
          <w:cantSplit/>
        </w:trPr>
        <w:tc>
          <w:tcPr>
            <w:tcW w:w="186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vMerge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val="clear" w:color="auto" w:fill="auto"/>
            <w:tcMar>
              <w:left w:w="35" w:type="dxa"/>
            </w:tcMar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4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7776C3" w:rsidP="00E70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межбюджетные трансферты из областного бюджета за счет средств федерального бюджета &lt;*&gt;</w:t>
            </w:r>
          </w:p>
        </w:tc>
        <w:tc>
          <w:tcPr>
            <w:tcW w:w="8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6DAF" w:rsidTr="00E7070C">
        <w:trPr>
          <w:cantSplit/>
        </w:trPr>
        <w:tc>
          <w:tcPr>
            <w:tcW w:w="186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vMerge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val="clear" w:color="auto" w:fill="auto"/>
            <w:tcMar>
              <w:left w:w="35" w:type="dxa"/>
            </w:tcMar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4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7776C3" w:rsidP="00E70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межбюджетные трансферты из областного бюджета за счет собственных средств областного бюджета &lt;*&gt;</w:t>
            </w:r>
          </w:p>
        </w:tc>
        <w:tc>
          <w:tcPr>
            <w:tcW w:w="8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6DAF" w:rsidTr="00E7070C">
        <w:trPr>
          <w:cantSplit/>
        </w:trPr>
        <w:tc>
          <w:tcPr>
            <w:tcW w:w="186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vMerge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val="clear" w:color="auto" w:fill="auto"/>
            <w:tcMar>
              <w:left w:w="35" w:type="dxa"/>
            </w:tcMar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4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7776C3" w:rsidP="00E70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межбюджетные трансферты из бюджетов поселений</w:t>
            </w:r>
          </w:p>
        </w:tc>
        <w:tc>
          <w:tcPr>
            <w:tcW w:w="8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6DAF" w:rsidTr="00E7070C">
        <w:trPr>
          <w:cantSplit/>
          <w:trHeight w:val="1062"/>
        </w:trPr>
        <w:tc>
          <w:tcPr>
            <w:tcW w:w="186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vMerge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val="clear" w:color="auto" w:fill="auto"/>
            <w:tcMar>
              <w:left w:w="35" w:type="dxa"/>
            </w:tcMar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4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7776C3" w:rsidP="00E7070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8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6DAF" w:rsidTr="00E7070C">
        <w:trPr>
          <w:cantSplit/>
          <w:trHeight w:val="1062"/>
        </w:trPr>
        <w:tc>
          <w:tcPr>
            <w:tcW w:w="186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val="clear" w:color="auto" w:fill="auto"/>
            <w:tcMar>
              <w:left w:w="35" w:type="dxa"/>
            </w:tcMar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val="clear" w:color="auto" w:fill="auto"/>
            <w:tcMar>
              <w:left w:w="35" w:type="dxa"/>
            </w:tcMar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vMerge w:val="restart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val="clear" w:color="auto" w:fill="auto"/>
            <w:tcMar>
              <w:left w:w="35" w:type="dxa"/>
            </w:tcMar>
          </w:tcPr>
          <w:p w:rsidR="00226DAF" w:rsidRDefault="007776C3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Никольского муниципального района </w:t>
            </w:r>
          </w:p>
        </w:tc>
        <w:tc>
          <w:tcPr>
            <w:tcW w:w="2284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7776C3" w:rsidP="00E70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8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7776C3" w:rsidP="00E707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133,2</w:t>
            </w:r>
          </w:p>
        </w:tc>
        <w:tc>
          <w:tcPr>
            <w:tcW w:w="7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7776C3" w:rsidP="00E707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172,8</w:t>
            </w:r>
          </w:p>
        </w:tc>
        <w:tc>
          <w:tcPr>
            <w:tcW w:w="9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7776C3" w:rsidP="00E707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438,0</w:t>
            </w:r>
          </w:p>
        </w:tc>
        <w:tc>
          <w:tcPr>
            <w:tcW w:w="9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7776C3" w:rsidP="00E707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438,0</w:t>
            </w:r>
          </w:p>
        </w:tc>
        <w:tc>
          <w:tcPr>
            <w:tcW w:w="8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7776C3" w:rsidP="00E707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438,0</w:t>
            </w:r>
          </w:p>
        </w:tc>
        <w:tc>
          <w:tcPr>
            <w:tcW w:w="7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26DAF" w:rsidRDefault="007776C3" w:rsidP="00E707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438,0</w:t>
            </w:r>
          </w:p>
        </w:tc>
      </w:tr>
      <w:tr w:rsidR="00226DAF" w:rsidTr="00E7070C">
        <w:trPr>
          <w:cantSplit/>
          <w:trHeight w:val="1062"/>
        </w:trPr>
        <w:tc>
          <w:tcPr>
            <w:tcW w:w="1862" w:type="dxa"/>
            <w:vMerge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val="clear" w:color="auto" w:fill="auto"/>
            <w:tcMar>
              <w:left w:w="35" w:type="dxa"/>
            </w:tcMar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vMerge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val="clear" w:color="auto" w:fill="auto"/>
            <w:tcMar>
              <w:left w:w="35" w:type="dxa"/>
            </w:tcMar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vMerge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val="clear" w:color="auto" w:fill="auto"/>
            <w:tcMar>
              <w:left w:w="35" w:type="dxa"/>
            </w:tcMar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4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7776C3" w:rsidP="00E70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собственные доходы районного  бюджета </w:t>
            </w:r>
          </w:p>
        </w:tc>
        <w:tc>
          <w:tcPr>
            <w:tcW w:w="8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7776C3" w:rsidP="00E707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133,2</w:t>
            </w:r>
          </w:p>
        </w:tc>
        <w:tc>
          <w:tcPr>
            <w:tcW w:w="7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7776C3" w:rsidP="00E707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172,8</w:t>
            </w:r>
          </w:p>
        </w:tc>
        <w:tc>
          <w:tcPr>
            <w:tcW w:w="9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7776C3" w:rsidP="00E707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438,0</w:t>
            </w:r>
          </w:p>
        </w:tc>
        <w:tc>
          <w:tcPr>
            <w:tcW w:w="9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7776C3" w:rsidP="00E707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438,0</w:t>
            </w:r>
          </w:p>
        </w:tc>
        <w:tc>
          <w:tcPr>
            <w:tcW w:w="8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7776C3" w:rsidP="00E707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438,0</w:t>
            </w:r>
          </w:p>
        </w:tc>
        <w:tc>
          <w:tcPr>
            <w:tcW w:w="7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26DAF" w:rsidRDefault="007776C3" w:rsidP="00E707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438,0</w:t>
            </w:r>
          </w:p>
        </w:tc>
      </w:tr>
      <w:tr w:rsidR="00226DAF" w:rsidTr="00E7070C">
        <w:trPr>
          <w:cantSplit/>
          <w:trHeight w:val="1062"/>
        </w:trPr>
        <w:tc>
          <w:tcPr>
            <w:tcW w:w="1862" w:type="dxa"/>
            <w:vMerge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val="clear" w:color="auto" w:fill="auto"/>
            <w:tcMar>
              <w:left w:w="35" w:type="dxa"/>
            </w:tcMar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vMerge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val="clear" w:color="auto" w:fill="auto"/>
            <w:tcMar>
              <w:left w:w="35" w:type="dxa"/>
            </w:tcMar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vMerge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val="clear" w:color="auto" w:fill="auto"/>
            <w:tcMar>
              <w:left w:w="35" w:type="dxa"/>
            </w:tcMar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4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7776C3" w:rsidP="00E70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</w:t>
            </w:r>
            <w:r>
              <w:rPr>
                <w:rFonts w:ascii="Times New Roman" w:hAnsi="Times New Roman"/>
                <w:sz w:val="24"/>
                <w:szCs w:val="24"/>
              </w:rPr>
              <w:t>дства организации</w:t>
            </w:r>
          </w:p>
        </w:tc>
        <w:tc>
          <w:tcPr>
            <w:tcW w:w="8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6DAF" w:rsidTr="00E7070C">
        <w:trPr>
          <w:cantSplit/>
          <w:trHeight w:val="1062"/>
        </w:trPr>
        <w:tc>
          <w:tcPr>
            <w:tcW w:w="1862" w:type="dxa"/>
            <w:vMerge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val="clear" w:color="auto" w:fill="auto"/>
            <w:tcMar>
              <w:left w:w="35" w:type="dxa"/>
            </w:tcMar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vMerge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val="clear" w:color="auto" w:fill="auto"/>
            <w:tcMar>
              <w:left w:w="35" w:type="dxa"/>
            </w:tcMar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vMerge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val="clear" w:color="auto" w:fill="auto"/>
            <w:tcMar>
              <w:left w:w="35" w:type="dxa"/>
            </w:tcMar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4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7776C3" w:rsidP="00E70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межбюджетные трансферты из областного бюджета за счет средств федерального бюджета &lt;*&gt;</w:t>
            </w:r>
          </w:p>
        </w:tc>
        <w:tc>
          <w:tcPr>
            <w:tcW w:w="8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6DAF" w:rsidTr="00E7070C">
        <w:trPr>
          <w:cantSplit/>
          <w:trHeight w:val="1062"/>
        </w:trPr>
        <w:tc>
          <w:tcPr>
            <w:tcW w:w="1862" w:type="dxa"/>
            <w:vMerge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val="clear" w:color="auto" w:fill="auto"/>
            <w:tcMar>
              <w:left w:w="35" w:type="dxa"/>
            </w:tcMar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vMerge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val="clear" w:color="auto" w:fill="auto"/>
            <w:tcMar>
              <w:left w:w="35" w:type="dxa"/>
            </w:tcMar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vMerge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val="clear" w:color="auto" w:fill="auto"/>
            <w:tcMar>
              <w:left w:w="35" w:type="dxa"/>
            </w:tcMar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4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7776C3" w:rsidP="00E70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</w:t>
            </w:r>
            <w:r>
              <w:rPr>
                <w:rFonts w:ascii="Times New Roman" w:hAnsi="Times New Roman"/>
                <w:sz w:val="24"/>
                <w:szCs w:val="24"/>
              </w:rPr>
              <w:t>бюджетные трансферты из областного бюджета за счет собственных средств областного бюджета &lt;*&gt;</w:t>
            </w:r>
          </w:p>
        </w:tc>
        <w:tc>
          <w:tcPr>
            <w:tcW w:w="8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6DAF" w:rsidTr="00E7070C">
        <w:trPr>
          <w:cantSplit/>
          <w:trHeight w:val="1062"/>
        </w:trPr>
        <w:tc>
          <w:tcPr>
            <w:tcW w:w="1862" w:type="dxa"/>
            <w:vMerge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val="clear" w:color="auto" w:fill="auto"/>
            <w:tcMar>
              <w:left w:w="35" w:type="dxa"/>
            </w:tcMar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vMerge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val="clear" w:color="auto" w:fill="auto"/>
            <w:tcMar>
              <w:left w:w="35" w:type="dxa"/>
            </w:tcMar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vMerge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val="clear" w:color="auto" w:fill="auto"/>
            <w:tcMar>
              <w:left w:w="35" w:type="dxa"/>
            </w:tcMar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4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7776C3" w:rsidP="00E70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межбюджетные трансферты из бюджетов поселений</w:t>
            </w:r>
          </w:p>
        </w:tc>
        <w:tc>
          <w:tcPr>
            <w:tcW w:w="8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6DAF" w:rsidTr="00E7070C">
        <w:trPr>
          <w:cantSplit/>
          <w:trHeight w:val="1062"/>
        </w:trPr>
        <w:tc>
          <w:tcPr>
            <w:tcW w:w="1862" w:type="dxa"/>
            <w:vMerge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val="clear" w:color="auto" w:fill="auto"/>
            <w:tcMar>
              <w:left w:w="35" w:type="dxa"/>
            </w:tcMar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vMerge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val="clear" w:color="auto" w:fill="auto"/>
            <w:tcMar>
              <w:left w:w="35" w:type="dxa"/>
            </w:tcMar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vMerge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val="clear" w:color="auto" w:fill="auto"/>
            <w:tcMar>
              <w:left w:w="35" w:type="dxa"/>
            </w:tcMar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4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7776C3" w:rsidP="00E7070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</w:t>
            </w:r>
            <w:r>
              <w:rPr>
                <w:rFonts w:ascii="Times New Roman" w:hAnsi="Times New Roman"/>
                <w:sz w:val="24"/>
                <w:szCs w:val="24"/>
              </w:rPr>
              <w:t>возмездные поступления от физических и юридических лиц &lt;*&gt;</w:t>
            </w:r>
          </w:p>
        </w:tc>
        <w:tc>
          <w:tcPr>
            <w:tcW w:w="8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6DAF" w:rsidTr="00E7070C">
        <w:trPr>
          <w:cantSplit/>
          <w:trHeight w:val="1062"/>
        </w:trPr>
        <w:tc>
          <w:tcPr>
            <w:tcW w:w="1862" w:type="dxa"/>
            <w:vMerge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val="clear" w:color="auto" w:fill="auto"/>
            <w:tcMar>
              <w:left w:w="35" w:type="dxa"/>
            </w:tcMar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vMerge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val="clear" w:color="auto" w:fill="auto"/>
            <w:tcMar>
              <w:left w:w="35" w:type="dxa"/>
            </w:tcMar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vMerge w:val="restart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val="clear" w:color="auto" w:fill="auto"/>
            <w:tcMar>
              <w:left w:w="35" w:type="dxa"/>
            </w:tcMar>
          </w:tcPr>
          <w:p w:rsidR="00226DAF" w:rsidRDefault="007776C3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БУЗ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 Никольская ЦРБ»</w:t>
            </w:r>
          </w:p>
        </w:tc>
        <w:tc>
          <w:tcPr>
            <w:tcW w:w="2284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7776C3" w:rsidP="00E70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8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7776C3" w:rsidP="00E707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324,0</w:t>
            </w:r>
          </w:p>
        </w:tc>
        <w:tc>
          <w:tcPr>
            <w:tcW w:w="7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7776C3" w:rsidP="00E707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9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7776C3" w:rsidP="00E707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108,0</w:t>
            </w:r>
          </w:p>
        </w:tc>
        <w:tc>
          <w:tcPr>
            <w:tcW w:w="9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7776C3" w:rsidP="00E707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108,0</w:t>
            </w:r>
          </w:p>
        </w:tc>
        <w:tc>
          <w:tcPr>
            <w:tcW w:w="8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7776C3" w:rsidP="00E707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108,0</w:t>
            </w:r>
          </w:p>
        </w:tc>
        <w:tc>
          <w:tcPr>
            <w:tcW w:w="7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26DAF" w:rsidRDefault="007776C3" w:rsidP="00E707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108,0</w:t>
            </w:r>
          </w:p>
        </w:tc>
      </w:tr>
      <w:tr w:rsidR="00226DAF" w:rsidTr="00E7070C">
        <w:trPr>
          <w:cantSplit/>
          <w:trHeight w:val="1062"/>
        </w:trPr>
        <w:tc>
          <w:tcPr>
            <w:tcW w:w="1862" w:type="dxa"/>
            <w:vMerge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val="clear" w:color="auto" w:fill="auto"/>
            <w:tcMar>
              <w:left w:w="35" w:type="dxa"/>
            </w:tcMar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vMerge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val="clear" w:color="auto" w:fill="auto"/>
            <w:tcMar>
              <w:left w:w="35" w:type="dxa"/>
            </w:tcMar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vMerge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val="clear" w:color="auto" w:fill="auto"/>
            <w:tcMar>
              <w:left w:w="35" w:type="dxa"/>
            </w:tcMar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4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7776C3" w:rsidP="00E70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</w:t>
            </w:r>
            <w:r>
              <w:rPr>
                <w:rFonts w:ascii="Times New Roman" w:hAnsi="Times New Roman"/>
                <w:sz w:val="24"/>
                <w:szCs w:val="24"/>
              </w:rPr>
              <w:t>дства организации</w:t>
            </w:r>
          </w:p>
        </w:tc>
        <w:tc>
          <w:tcPr>
            <w:tcW w:w="8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7776C3" w:rsidP="00E707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324,0</w:t>
            </w:r>
          </w:p>
        </w:tc>
        <w:tc>
          <w:tcPr>
            <w:tcW w:w="7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7776C3" w:rsidP="00E707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9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7776C3" w:rsidP="00E707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108,0</w:t>
            </w:r>
          </w:p>
        </w:tc>
        <w:tc>
          <w:tcPr>
            <w:tcW w:w="9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7776C3" w:rsidP="00E707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108,0</w:t>
            </w:r>
          </w:p>
        </w:tc>
        <w:tc>
          <w:tcPr>
            <w:tcW w:w="8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7776C3" w:rsidP="00E707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108,0</w:t>
            </w:r>
          </w:p>
        </w:tc>
        <w:tc>
          <w:tcPr>
            <w:tcW w:w="7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26DAF" w:rsidRDefault="007776C3" w:rsidP="00E707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108,0</w:t>
            </w:r>
          </w:p>
        </w:tc>
      </w:tr>
      <w:tr w:rsidR="00226DAF" w:rsidTr="00E7070C">
        <w:trPr>
          <w:cantSplit/>
          <w:trHeight w:val="1062"/>
        </w:trPr>
        <w:tc>
          <w:tcPr>
            <w:tcW w:w="1862" w:type="dxa"/>
            <w:vMerge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val="clear" w:color="auto" w:fill="auto"/>
            <w:tcMar>
              <w:left w:w="35" w:type="dxa"/>
            </w:tcMar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vMerge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val="clear" w:color="auto" w:fill="auto"/>
            <w:tcMar>
              <w:left w:w="35" w:type="dxa"/>
            </w:tcMar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vMerge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val="clear" w:color="auto" w:fill="auto"/>
            <w:tcMar>
              <w:left w:w="35" w:type="dxa"/>
            </w:tcMar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4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7776C3" w:rsidP="00E70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межбюджетные трансферты из областного бюджета за счет средств федерального бюджета &lt;*&gt;</w:t>
            </w:r>
          </w:p>
        </w:tc>
        <w:tc>
          <w:tcPr>
            <w:tcW w:w="8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6DAF" w:rsidTr="00E7070C">
        <w:trPr>
          <w:cantSplit/>
          <w:trHeight w:val="1062"/>
        </w:trPr>
        <w:tc>
          <w:tcPr>
            <w:tcW w:w="1862" w:type="dxa"/>
            <w:vMerge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val="clear" w:color="auto" w:fill="auto"/>
            <w:tcMar>
              <w:left w:w="35" w:type="dxa"/>
            </w:tcMar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vMerge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val="clear" w:color="auto" w:fill="auto"/>
            <w:tcMar>
              <w:left w:w="35" w:type="dxa"/>
            </w:tcMar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vMerge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val="clear" w:color="auto" w:fill="auto"/>
            <w:tcMar>
              <w:left w:w="35" w:type="dxa"/>
            </w:tcMar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4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7776C3" w:rsidP="00E70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</w:t>
            </w:r>
            <w:r>
              <w:rPr>
                <w:rFonts w:ascii="Times New Roman" w:hAnsi="Times New Roman"/>
                <w:sz w:val="24"/>
                <w:szCs w:val="24"/>
              </w:rPr>
              <w:t>бюджетные трансферты из областного бюджета за счет собственных средств областного бюджета &lt;*&gt;</w:t>
            </w:r>
          </w:p>
        </w:tc>
        <w:tc>
          <w:tcPr>
            <w:tcW w:w="8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6DAF" w:rsidTr="00E7070C">
        <w:trPr>
          <w:cantSplit/>
          <w:trHeight w:val="1062"/>
        </w:trPr>
        <w:tc>
          <w:tcPr>
            <w:tcW w:w="1862" w:type="dxa"/>
            <w:vMerge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val="clear" w:color="auto" w:fill="auto"/>
            <w:tcMar>
              <w:left w:w="35" w:type="dxa"/>
            </w:tcMar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vMerge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val="clear" w:color="auto" w:fill="auto"/>
            <w:tcMar>
              <w:left w:w="35" w:type="dxa"/>
            </w:tcMar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vMerge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val="clear" w:color="auto" w:fill="auto"/>
            <w:tcMar>
              <w:left w:w="35" w:type="dxa"/>
            </w:tcMar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4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7776C3" w:rsidP="00E70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межбюджетные трансферты из бюджетов поселений</w:t>
            </w:r>
          </w:p>
        </w:tc>
        <w:tc>
          <w:tcPr>
            <w:tcW w:w="8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6DAF" w:rsidTr="00E7070C">
        <w:trPr>
          <w:cantSplit/>
          <w:trHeight w:val="1062"/>
        </w:trPr>
        <w:tc>
          <w:tcPr>
            <w:tcW w:w="1862" w:type="dxa"/>
            <w:vMerge/>
            <w:tcBorders>
              <w:top w:val="single" w:sz="8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vMerge/>
            <w:tcBorders>
              <w:top w:val="single" w:sz="8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vMerge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val="clear" w:color="auto" w:fill="auto"/>
            <w:tcMar>
              <w:left w:w="35" w:type="dxa"/>
            </w:tcMar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4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7776C3" w:rsidP="00E7070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</w:t>
            </w:r>
            <w:r>
              <w:rPr>
                <w:rFonts w:ascii="Times New Roman" w:hAnsi="Times New Roman"/>
                <w:sz w:val="24"/>
                <w:szCs w:val="24"/>
              </w:rPr>
              <w:t>возмездные поступления от физических и юридических лиц &lt;*&gt;</w:t>
            </w:r>
          </w:p>
        </w:tc>
        <w:tc>
          <w:tcPr>
            <w:tcW w:w="8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26DAF" w:rsidRDefault="007776C3" w:rsidP="00E7070C">
      <w:pPr>
        <w:tabs>
          <w:tab w:val="left" w:pos="1299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&lt;*&gt; Указываются при условии подтверждения поступления указанных средств</w:t>
      </w:r>
    </w:p>
    <w:p w:rsidR="00226DAF" w:rsidRDefault="007776C3" w:rsidP="00E7070C">
      <w:pPr>
        <w:tabs>
          <w:tab w:val="left" w:pos="1299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&lt;**&gt; Сведения приводятся в случае реализации в рамках муниципальной программы ведомственных целевых программ</w:t>
      </w:r>
    </w:p>
    <w:p w:rsidR="00226DAF" w:rsidRDefault="007776C3" w:rsidP="00E7070C">
      <w:pPr>
        <w:tabs>
          <w:tab w:val="left" w:pos="1299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226DAF" w:rsidRDefault="00226DAF" w:rsidP="00E7070C">
      <w:pPr>
        <w:tabs>
          <w:tab w:val="left" w:pos="1299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226DAF" w:rsidRDefault="00226DAF" w:rsidP="00E7070C">
      <w:pPr>
        <w:tabs>
          <w:tab w:val="left" w:pos="1299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226DAF" w:rsidRDefault="00226DAF" w:rsidP="00E7070C">
      <w:pPr>
        <w:tabs>
          <w:tab w:val="left" w:pos="1299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226DAF" w:rsidRDefault="00226DAF" w:rsidP="00E7070C">
      <w:pPr>
        <w:tabs>
          <w:tab w:val="left" w:pos="1299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226DAF" w:rsidRDefault="00226DAF" w:rsidP="00E7070C">
      <w:pPr>
        <w:tabs>
          <w:tab w:val="left" w:pos="1299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226DAF" w:rsidRDefault="00226DAF" w:rsidP="00E7070C">
      <w:pPr>
        <w:tabs>
          <w:tab w:val="left" w:pos="1299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226DAF" w:rsidRDefault="00226DAF" w:rsidP="00E7070C">
      <w:pPr>
        <w:tabs>
          <w:tab w:val="left" w:pos="1299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226DAF" w:rsidRDefault="00226DAF" w:rsidP="00E7070C">
      <w:pPr>
        <w:tabs>
          <w:tab w:val="left" w:pos="1299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226DAF" w:rsidRDefault="00226DAF" w:rsidP="00E7070C">
      <w:pPr>
        <w:tabs>
          <w:tab w:val="left" w:pos="1299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226DAF" w:rsidRDefault="00226DAF" w:rsidP="00E7070C">
      <w:pPr>
        <w:tabs>
          <w:tab w:val="left" w:pos="1299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226DAF" w:rsidRDefault="00226DAF" w:rsidP="00E7070C">
      <w:pPr>
        <w:tabs>
          <w:tab w:val="left" w:pos="1299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226DAF" w:rsidRDefault="00226DAF" w:rsidP="00E7070C">
      <w:pPr>
        <w:tabs>
          <w:tab w:val="left" w:pos="1299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226DAF" w:rsidRDefault="00226DAF" w:rsidP="00E7070C">
      <w:pPr>
        <w:tabs>
          <w:tab w:val="left" w:pos="1299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226DAF" w:rsidRDefault="00226DAF" w:rsidP="00E7070C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</w:pPr>
    </w:p>
    <w:p w:rsidR="00226DAF" w:rsidRDefault="00226DAF" w:rsidP="00E7070C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</w:pPr>
    </w:p>
    <w:p w:rsidR="00E7070C" w:rsidRDefault="00E7070C" w:rsidP="00E7070C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</w:pPr>
    </w:p>
    <w:p w:rsidR="00E7070C" w:rsidRDefault="00E7070C" w:rsidP="00E7070C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</w:pPr>
    </w:p>
    <w:p w:rsidR="00226DAF" w:rsidRDefault="00226DAF" w:rsidP="00E7070C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</w:pPr>
    </w:p>
    <w:p w:rsidR="00226DAF" w:rsidRDefault="00226DAF" w:rsidP="00E7070C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</w:pPr>
    </w:p>
    <w:p w:rsidR="00226DAF" w:rsidRDefault="00226DAF" w:rsidP="00E7070C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</w:pPr>
    </w:p>
    <w:p w:rsidR="00226DAF" w:rsidRDefault="007776C3" w:rsidP="00E7070C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  <w:lastRenderedPageBreak/>
        <w:t>Приложение 2 к постановлению администрации</w:t>
      </w:r>
    </w:p>
    <w:p w:rsidR="00226DAF" w:rsidRDefault="007776C3" w:rsidP="00E7070C">
      <w:pPr>
        <w:spacing w:after="0" w:line="240" w:lineRule="auto"/>
        <w:jc w:val="right"/>
        <w:textAlignment w:val="top"/>
      </w:pPr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  <w:t>Никольского муниципального района от  21.11.2022 года №   1059</w:t>
      </w:r>
    </w:p>
    <w:p w:rsidR="00226DAF" w:rsidRDefault="007776C3" w:rsidP="00E7070C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</w:pPr>
      <w:proofErr w:type="gramStart"/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  <w:t>(Приложение 4</w:t>
      </w:r>
      <w:proofErr w:type="gramEnd"/>
    </w:p>
    <w:p w:rsidR="00226DAF" w:rsidRDefault="007776C3" w:rsidP="00E7070C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  <w:t>к муниципальной программе)</w:t>
      </w:r>
    </w:p>
    <w:p w:rsidR="00226DAF" w:rsidRDefault="007776C3" w:rsidP="00E7070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aps/>
          <w:color w:val="auto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  <w:tab/>
        <w:t xml:space="preserve"> </w:t>
      </w:r>
    </w:p>
    <w:p w:rsidR="00226DAF" w:rsidRDefault="007776C3" w:rsidP="00E707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b/>
          <w:caps/>
          <w:color w:val="auto"/>
          <w:sz w:val="26"/>
          <w:szCs w:val="26"/>
          <w:lang w:eastAsia="zh-CN"/>
        </w:rPr>
        <w:t xml:space="preserve">Прогнозная (справочная) оценка </w:t>
      </w:r>
    </w:p>
    <w:p w:rsidR="00226DAF" w:rsidRDefault="007776C3" w:rsidP="00E707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zh-CN"/>
        </w:rPr>
        <w:t xml:space="preserve">привлечения средств областного бюджета за счет средств </w:t>
      </w:r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zh-CN"/>
        </w:rPr>
        <w:t>федерального бюджета и собственных средств областного бюджета, средств бюджетов поселений района, организаций на реализацию целей муниципальной программы (подпрограммы муниципальной программы)</w:t>
      </w:r>
    </w:p>
    <w:p w:rsidR="00226DAF" w:rsidRDefault="00226DAF" w:rsidP="00E707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zh-CN"/>
        </w:rPr>
      </w:pPr>
    </w:p>
    <w:tbl>
      <w:tblPr>
        <w:tblW w:w="15450" w:type="dxa"/>
        <w:tblInd w:w="-209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104"/>
        <w:gridCol w:w="1711"/>
        <w:gridCol w:w="1755"/>
        <w:gridCol w:w="1696"/>
        <w:gridCol w:w="1531"/>
        <w:gridCol w:w="1487"/>
        <w:gridCol w:w="2166"/>
      </w:tblGrid>
      <w:tr w:rsidR="00226DAF" w:rsidTr="00E7070C">
        <w:trPr>
          <w:cantSplit/>
          <w:trHeight w:val="320"/>
        </w:trPr>
        <w:tc>
          <w:tcPr>
            <w:tcW w:w="51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6DAF" w:rsidRDefault="007776C3" w:rsidP="00E7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zh-CN"/>
              </w:rPr>
              <w:t>Источник финансового обеспечения</w:t>
            </w:r>
          </w:p>
        </w:tc>
        <w:tc>
          <w:tcPr>
            <w:tcW w:w="1034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6DAF" w:rsidRDefault="007776C3" w:rsidP="00E7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zh-CN"/>
              </w:rPr>
              <w:t>Оценка расходов (тыс. руб.)</w:t>
            </w:r>
          </w:p>
        </w:tc>
      </w:tr>
      <w:tr w:rsidR="00226DAF" w:rsidTr="00E7070C">
        <w:trPr>
          <w:cantSplit/>
          <w:trHeight w:val="415"/>
        </w:trPr>
        <w:tc>
          <w:tcPr>
            <w:tcW w:w="51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6DAF" w:rsidRDefault="00226DAF" w:rsidP="00E7070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zh-CN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6DAF" w:rsidRDefault="007776C3" w:rsidP="00E7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zh-CN"/>
              </w:rPr>
              <w:t>2020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6DAF" w:rsidRDefault="007776C3" w:rsidP="00E7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zh-CN"/>
              </w:rPr>
              <w:t>2021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6DAF" w:rsidRDefault="007776C3" w:rsidP="00E7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zh-CN"/>
              </w:rPr>
              <w:t>2022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6DAF" w:rsidRDefault="007776C3" w:rsidP="00E7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zh-CN"/>
              </w:rPr>
              <w:t>2023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6DAF" w:rsidRDefault="007776C3" w:rsidP="00E7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zh-CN"/>
              </w:rPr>
              <w:t>2024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6DAF" w:rsidRDefault="007776C3" w:rsidP="00E7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zh-CN"/>
              </w:rPr>
              <w:t>2025</w:t>
            </w:r>
          </w:p>
        </w:tc>
      </w:tr>
      <w:tr w:rsidR="00226DAF" w:rsidTr="00E7070C">
        <w:trPr>
          <w:trHeight w:val="143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6DAF" w:rsidRDefault="007776C3" w:rsidP="00E70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zh-CN"/>
              </w:rPr>
              <w:t xml:space="preserve">всего                                              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6DAF" w:rsidRDefault="007776C3" w:rsidP="00E7070C">
            <w:pPr>
              <w:tabs>
                <w:tab w:val="center" w:pos="780"/>
                <w:tab w:val="left" w:pos="147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zh-CN"/>
              </w:rPr>
              <w:tab/>
              <w:t>324,0</w:t>
            </w:r>
            <w:bookmarkStart w:id="1" w:name="_GoBack"/>
            <w:bookmarkEnd w:id="1"/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6DAF" w:rsidRDefault="007776C3" w:rsidP="00E7070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zh-CN"/>
              </w:rPr>
              <w:t>15,0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6DAF" w:rsidRDefault="007776C3" w:rsidP="00E7070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zh-CN"/>
              </w:rPr>
              <w:t>108,0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6DAF" w:rsidRDefault="007776C3" w:rsidP="00E7070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zh-CN"/>
              </w:rPr>
              <w:t>108,0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6DAF" w:rsidRDefault="007776C3" w:rsidP="00E7070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zh-CN"/>
              </w:rPr>
              <w:t>108,0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6DAF" w:rsidRDefault="007776C3" w:rsidP="00E7070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zh-CN"/>
              </w:rPr>
              <w:t>108,0</w:t>
            </w:r>
          </w:p>
        </w:tc>
      </w:tr>
      <w:tr w:rsidR="00226DAF" w:rsidTr="00E7070C">
        <w:trPr>
          <w:trHeight w:val="293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6DAF" w:rsidRDefault="007776C3" w:rsidP="00E70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zh-CN"/>
              </w:rPr>
              <w:t xml:space="preserve">организации                        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6DAF" w:rsidRDefault="007776C3" w:rsidP="00E7070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zh-CN"/>
              </w:rPr>
              <w:t>324,0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6DAF" w:rsidRDefault="007776C3" w:rsidP="00E7070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zh-CN"/>
              </w:rPr>
              <w:t>15,0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6DAF" w:rsidRDefault="007776C3" w:rsidP="00E7070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zh-CN"/>
              </w:rPr>
              <w:t>108,0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6DAF" w:rsidRDefault="007776C3" w:rsidP="00E7070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zh-CN"/>
              </w:rPr>
              <w:t>108,0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6DAF" w:rsidRDefault="007776C3" w:rsidP="00E7070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zh-CN"/>
              </w:rPr>
              <w:t>108,0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6DAF" w:rsidRDefault="007776C3" w:rsidP="00E7070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zh-CN"/>
              </w:rPr>
              <w:t>108,0</w:t>
            </w:r>
          </w:p>
        </w:tc>
      </w:tr>
      <w:tr w:rsidR="00226DAF" w:rsidTr="00E7070C"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6DAF" w:rsidRDefault="007776C3" w:rsidP="00E70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zh-CN"/>
              </w:rPr>
              <w:t xml:space="preserve">федеральный бюджет  &lt;*&gt;                             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6DAF" w:rsidRDefault="007776C3" w:rsidP="00E7070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6DAF" w:rsidRDefault="007776C3" w:rsidP="00E7070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6DAF" w:rsidRDefault="007776C3" w:rsidP="00E7070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6DAF" w:rsidRDefault="007776C3" w:rsidP="00E7070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6DAF" w:rsidRDefault="007776C3" w:rsidP="00E7070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6DAF" w:rsidRDefault="007776C3" w:rsidP="00E7070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zh-CN"/>
              </w:rPr>
              <w:t>0</w:t>
            </w:r>
          </w:p>
        </w:tc>
      </w:tr>
      <w:tr w:rsidR="00226DAF" w:rsidTr="00E7070C"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6DAF" w:rsidRDefault="007776C3" w:rsidP="00E70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zh-CN"/>
              </w:rPr>
              <w:t>областной бюджет &lt;*&gt;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6DAF" w:rsidRDefault="007776C3" w:rsidP="00E7070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6DAF" w:rsidRDefault="007776C3" w:rsidP="00E7070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6DAF" w:rsidRDefault="007776C3" w:rsidP="00E7070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6DAF" w:rsidRDefault="007776C3" w:rsidP="00E7070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6DAF" w:rsidRDefault="007776C3" w:rsidP="00E7070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6DAF" w:rsidRDefault="007776C3" w:rsidP="00E7070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zh-CN"/>
              </w:rPr>
              <w:t>0</w:t>
            </w:r>
          </w:p>
        </w:tc>
      </w:tr>
      <w:tr w:rsidR="00226DAF" w:rsidTr="00E7070C"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6DAF" w:rsidRDefault="007776C3" w:rsidP="00E70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zh-CN"/>
              </w:rPr>
              <w:t xml:space="preserve">Бюджеты поселений &lt;**&gt; 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6DAF" w:rsidRDefault="007776C3" w:rsidP="00E7070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6DAF" w:rsidRDefault="007776C3" w:rsidP="00E7070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6DAF" w:rsidRDefault="007776C3" w:rsidP="00E7070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6DAF" w:rsidRDefault="007776C3" w:rsidP="00E7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6DAF" w:rsidRDefault="007776C3" w:rsidP="00E7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6DAF" w:rsidRDefault="007776C3" w:rsidP="00E7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26DAF" w:rsidRDefault="00226DAF" w:rsidP="00E7070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226DAF" w:rsidRDefault="007776C3" w:rsidP="00E7070C">
      <w:pPr>
        <w:tabs>
          <w:tab w:val="left" w:pos="12990"/>
        </w:tabs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&lt;*&gt; Объемы привлечения средств областного бюджета за счет средств федерального бюджета и собственных средств областного бюджета включают в себя объемы финансового обеспечения </w:t>
      </w:r>
      <w:r>
        <w:rPr>
          <w:sz w:val="24"/>
          <w:szCs w:val="24"/>
        </w:rPr>
        <w:t>реализации муниципальной программы (подпрограммы) за счет указанных средств, отраженные в таблице 4</w:t>
      </w:r>
    </w:p>
    <w:p w:rsidR="00226DAF" w:rsidRDefault="007776C3" w:rsidP="00E7070C">
      <w:pPr>
        <w:tabs>
          <w:tab w:val="left" w:pos="12990"/>
        </w:tabs>
        <w:spacing w:after="0" w:line="240" w:lineRule="auto"/>
        <w:contextualSpacing/>
      </w:pPr>
      <w:r>
        <w:rPr>
          <w:sz w:val="24"/>
          <w:szCs w:val="24"/>
        </w:rPr>
        <w:t>&lt;**&gt; Сведения приводятся для муниципальных программ в случае участия поселений</w:t>
      </w:r>
    </w:p>
    <w:sectPr w:rsidR="00226DAF">
      <w:headerReference w:type="default" r:id="rId9"/>
      <w:pgSz w:w="16838" w:h="11906" w:orient="landscape"/>
      <w:pgMar w:top="1686" w:right="1134" w:bottom="142" w:left="1134" w:header="1134" w:footer="0" w:gutter="0"/>
      <w:cols w:space="720"/>
      <w:formProt w:val="0"/>
      <w:docGrid w:linePitch="2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6C3" w:rsidRDefault="007776C3">
      <w:pPr>
        <w:spacing w:after="0" w:line="240" w:lineRule="auto"/>
      </w:pPr>
      <w:r>
        <w:separator/>
      </w:r>
    </w:p>
  </w:endnote>
  <w:endnote w:type="continuationSeparator" w:id="0">
    <w:p w:rsidR="007776C3" w:rsidRDefault="00777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6C3" w:rsidRDefault="007776C3">
      <w:pPr>
        <w:spacing w:after="0" w:line="240" w:lineRule="auto"/>
      </w:pPr>
      <w:r>
        <w:separator/>
      </w:r>
    </w:p>
  </w:footnote>
  <w:footnote w:type="continuationSeparator" w:id="0">
    <w:p w:rsidR="007776C3" w:rsidRDefault="007776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DAF" w:rsidRDefault="00226DAF">
    <w:pPr>
      <w:pStyle w:val="a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DAF"/>
    <w:rsid w:val="00226DAF"/>
    <w:rsid w:val="007776C3"/>
    <w:rsid w:val="00E70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ABB"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paragraph" w:styleId="2">
    <w:name w:val="heading 2"/>
    <w:basedOn w:val="a"/>
    <w:link w:val="20"/>
    <w:uiPriority w:val="9"/>
    <w:unhideWhenUsed/>
    <w:qFormat/>
    <w:rsid w:val="00190A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nhideWhenUsed/>
    <w:qFormat/>
    <w:rsid w:val="00083B7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qFormat/>
    <w:rsid w:val="00190A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3">
    <w:name w:val="Текст выноски Знак"/>
    <w:basedOn w:val="a0"/>
    <w:uiPriority w:val="99"/>
    <w:semiHidden/>
    <w:qFormat/>
    <w:rsid w:val="002640C0"/>
    <w:rPr>
      <w:rFonts w:ascii="Tahoma" w:hAnsi="Tahoma" w:cs="Tahoma"/>
      <w:color w:val="00000A"/>
      <w:sz w:val="16"/>
      <w:szCs w:val="16"/>
    </w:rPr>
  </w:style>
  <w:style w:type="character" w:customStyle="1" w:styleId="30">
    <w:name w:val="Заголовок 3 Знак"/>
    <w:basedOn w:val="a0"/>
    <w:link w:val="3"/>
    <w:qFormat/>
    <w:rsid w:val="00083B7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a4">
    <w:name w:val="Цветовое выделение"/>
    <w:qFormat/>
    <w:rsid w:val="0035651A"/>
  </w:style>
  <w:style w:type="character" w:customStyle="1" w:styleId="21">
    <w:name w:val="Основной шрифт абзаца2"/>
    <w:qFormat/>
    <w:rsid w:val="0035651A"/>
  </w:style>
  <w:style w:type="paragraph" w:customStyle="1" w:styleId="a5">
    <w:name w:val="Заголовок"/>
    <w:basedOn w:val="a"/>
    <w:next w:val="a6"/>
    <w:qFormat/>
    <w:rsid w:val="0097004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970046"/>
    <w:pPr>
      <w:spacing w:after="140" w:line="288" w:lineRule="auto"/>
    </w:pPr>
  </w:style>
  <w:style w:type="paragraph" w:styleId="a7">
    <w:name w:val="List"/>
    <w:basedOn w:val="a6"/>
    <w:rsid w:val="0097004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970046"/>
    <w:pPr>
      <w:suppressLineNumbers/>
    </w:pPr>
    <w:rPr>
      <w:rFonts w:cs="Mangal"/>
    </w:rPr>
  </w:style>
  <w:style w:type="paragraph" w:customStyle="1" w:styleId="1">
    <w:name w:val="Название1"/>
    <w:basedOn w:val="a"/>
    <w:qFormat/>
    <w:rsid w:val="0097004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Normal (Web)"/>
    <w:basedOn w:val="a"/>
    <w:uiPriority w:val="99"/>
    <w:unhideWhenUsed/>
    <w:qFormat/>
    <w:rsid w:val="009C496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qFormat/>
    <w:rsid w:val="00970046"/>
    <w:pPr>
      <w:suppressAutoHyphens/>
      <w:spacing w:line="100" w:lineRule="atLeast"/>
      <w:textAlignment w:val="baseline"/>
    </w:pPr>
    <w:rPr>
      <w:rFonts w:ascii="Times New Roman" w:eastAsia="Times New Roman" w:hAnsi="Times New Roman" w:cs="Times New Roman"/>
      <w:color w:val="00000A"/>
      <w:sz w:val="22"/>
      <w:szCs w:val="20"/>
      <w:lang w:eastAsia="zh-CN"/>
    </w:rPr>
  </w:style>
  <w:style w:type="paragraph" w:customStyle="1" w:styleId="ConsPlusNormal">
    <w:name w:val="ConsPlusNormal"/>
    <w:qFormat/>
    <w:rsid w:val="00970046"/>
    <w:pPr>
      <w:widowControl w:val="0"/>
      <w:suppressAutoHyphens/>
      <w:spacing w:after="200" w:line="276" w:lineRule="auto"/>
      <w:textAlignment w:val="baseline"/>
    </w:pPr>
    <w:rPr>
      <w:rFonts w:ascii="Calibri" w:eastAsia="Calibri" w:hAnsi="Calibri" w:cs="Tahoma"/>
      <w:color w:val="00000A"/>
      <w:sz w:val="22"/>
      <w:lang w:eastAsia="zh-CN"/>
    </w:rPr>
  </w:style>
  <w:style w:type="paragraph" w:customStyle="1" w:styleId="ab">
    <w:name w:val="Содержимое таблицы"/>
    <w:basedOn w:val="Standard"/>
    <w:qFormat/>
    <w:rsid w:val="0035651A"/>
    <w:pPr>
      <w:suppressLineNumbers/>
    </w:pPr>
    <w:rPr>
      <w:sz w:val="24"/>
      <w:szCs w:val="24"/>
    </w:rPr>
  </w:style>
  <w:style w:type="paragraph" w:customStyle="1" w:styleId="ac">
    <w:name w:val="Заголовок таблицы"/>
    <w:basedOn w:val="ab"/>
    <w:qFormat/>
    <w:rsid w:val="00970046"/>
  </w:style>
  <w:style w:type="paragraph" w:styleId="ad">
    <w:name w:val="Body Text Indent"/>
    <w:basedOn w:val="a"/>
    <w:rsid w:val="00970046"/>
    <w:pPr>
      <w:spacing w:after="120"/>
      <w:ind w:left="283"/>
    </w:pPr>
  </w:style>
  <w:style w:type="paragraph" w:customStyle="1" w:styleId="10">
    <w:name w:val="Абзац списка1"/>
    <w:basedOn w:val="Standard"/>
    <w:qFormat/>
    <w:rsid w:val="00970046"/>
  </w:style>
  <w:style w:type="paragraph" w:customStyle="1" w:styleId="ConsPlusCell">
    <w:name w:val="ConsPlusCell"/>
    <w:qFormat/>
    <w:rsid w:val="00970046"/>
    <w:pPr>
      <w:widowControl w:val="0"/>
      <w:suppressAutoHyphens/>
      <w:spacing w:after="200" w:line="276" w:lineRule="auto"/>
      <w:textAlignment w:val="baseline"/>
    </w:pPr>
    <w:rPr>
      <w:rFonts w:ascii="Calibri" w:eastAsia="Calibri" w:hAnsi="Calibri" w:cs="Tahoma"/>
      <w:color w:val="00000A"/>
      <w:sz w:val="22"/>
      <w:lang w:eastAsia="zh-CN"/>
    </w:rPr>
  </w:style>
  <w:style w:type="paragraph" w:styleId="ae">
    <w:name w:val="Balloon Text"/>
    <w:basedOn w:val="a"/>
    <w:uiPriority w:val="99"/>
    <w:semiHidden/>
    <w:unhideWhenUsed/>
    <w:qFormat/>
    <w:rsid w:val="002640C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">
    <w:name w:val="header"/>
    <w:basedOn w:val="a"/>
    <w:rsid w:val="002438A7"/>
    <w:pPr>
      <w:tabs>
        <w:tab w:val="center" w:pos="4677"/>
        <w:tab w:val="right" w:pos="9355"/>
      </w:tabs>
    </w:pPr>
    <w:rPr>
      <w:lang w:eastAsia="zh-CN"/>
    </w:rPr>
  </w:style>
  <w:style w:type="paragraph" w:styleId="af0">
    <w:name w:val="footer"/>
    <w:basedOn w:val="a"/>
    <w:rsid w:val="002438A7"/>
    <w:pPr>
      <w:tabs>
        <w:tab w:val="center" w:pos="4677"/>
        <w:tab w:val="right" w:pos="9355"/>
      </w:tabs>
    </w:pPr>
    <w:rPr>
      <w:lang w:eastAsia="zh-CN"/>
    </w:rPr>
  </w:style>
  <w:style w:type="paragraph" w:customStyle="1" w:styleId="af1">
    <w:name w:val="Содержимое врезки"/>
    <w:basedOn w:val="a"/>
    <w:qFormat/>
    <w:rsid w:val="002438A7"/>
  </w:style>
  <w:style w:type="paragraph" w:customStyle="1" w:styleId="Style49">
    <w:name w:val="Style49"/>
    <w:basedOn w:val="a"/>
    <w:qFormat/>
    <w:rsid w:val="00083B7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 (веб)1"/>
    <w:basedOn w:val="a"/>
    <w:qFormat/>
    <w:rsid w:val="0035651A"/>
    <w:pPr>
      <w:suppressAutoHyphens/>
      <w:spacing w:before="280" w:after="280"/>
    </w:pPr>
    <w:rPr>
      <w:rFonts w:cs="Calibri"/>
      <w:sz w:val="24"/>
      <w:szCs w:val="24"/>
    </w:rPr>
  </w:style>
  <w:style w:type="table" w:styleId="af2">
    <w:name w:val="Table Grid"/>
    <w:basedOn w:val="a1"/>
    <w:uiPriority w:val="59"/>
    <w:rsid w:val="006B0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ABB"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paragraph" w:styleId="2">
    <w:name w:val="heading 2"/>
    <w:basedOn w:val="a"/>
    <w:link w:val="20"/>
    <w:uiPriority w:val="9"/>
    <w:unhideWhenUsed/>
    <w:qFormat/>
    <w:rsid w:val="00190A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nhideWhenUsed/>
    <w:qFormat/>
    <w:rsid w:val="00083B7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qFormat/>
    <w:rsid w:val="00190A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3">
    <w:name w:val="Текст выноски Знак"/>
    <w:basedOn w:val="a0"/>
    <w:uiPriority w:val="99"/>
    <w:semiHidden/>
    <w:qFormat/>
    <w:rsid w:val="002640C0"/>
    <w:rPr>
      <w:rFonts w:ascii="Tahoma" w:hAnsi="Tahoma" w:cs="Tahoma"/>
      <w:color w:val="00000A"/>
      <w:sz w:val="16"/>
      <w:szCs w:val="16"/>
    </w:rPr>
  </w:style>
  <w:style w:type="character" w:customStyle="1" w:styleId="30">
    <w:name w:val="Заголовок 3 Знак"/>
    <w:basedOn w:val="a0"/>
    <w:link w:val="3"/>
    <w:qFormat/>
    <w:rsid w:val="00083B7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a4">
    <w:name w:val="Цветовое выделение"/>
    <w:qFormat/>
    <w:rsid w:val="0035651A"/>
  </w:style>
  <w:style w:type="character" w:customStyle="1" w:styleId="21">
    <w:name w:val="Основной шрифт абзаца2"/>
    <w:qFormat/>
    <w:rsid w:val="0035651A"/>
  </w:style>
  <w:style w:type="paragraph" w:customStyle="1" w:styleId="a5">
    <w:name w:val="Заголовок"/>
    <w:basedOn w:val="a"/>
    <w:next w:val="a6"/>
    <w:qFormat/>
    <w:rsid w:val="0097004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970046"/>
    <w:pPr>
      <w:spacing w:after="140" w:line="288" w:lineRule="auto"/>
    </w:pPr>
  </w:style>
  <w:style w:type="paragraph" w:styleId="a7">
    <w:name w:val="List"/>
    <w:basedOn w:val="a6"/>
    <w:rsid w:val="0097004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970046"/>
    <w:pPr>
      <w:suppressLineNumbers/>
    </w:pPr>
    <w:rPr>
      <w:rFonts w:cs="Mangal"/>
    </w:rPr>
  </w:style>
  <w:style w:type="paragraph" w:customStyle="1" w:styleId="1">
    <w:name w:val="Название1"/>
    <w:basedOn w:val="a"/>
    <w:qFormat/>
    <w:rsid w:val="0097004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Normal (Web)"/>
    <w:basedOn w:val="a"/>
    <w:uiPriority w:val="99"/>
    <w:unhideWhenUsed/>
    <w:qFormat/>
    <w:rsid w:val="009C496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qFormat/>
    <w:rsid w:val="00970046"/>
    <w:pPr>
      <w:suppressAutoHyphens/>
      <w:spacing w:line="100" w:lineRule="atLeast"/>
      <w:textAlignment w:val="baseline"/>
    </w:pPr>
    <w:rPr>
      <w:rFonts w:ascii="Times New Roman" w:eastAsia="Times New Roman" w:hAnsi="Times New Roman" w:cs="Times New Roman"/>
      <w:color w:val="00000A"/>
      <w:sz w:val="22"/>
      <w:szCs w:val="20"/>
      <w:lang w:eastAsia="zh-CN"/>
    </w:rPr>
  </w:style>
  <w:style w:type="paragraph" w:customStyle="1" w:styleId="ConsPlusNormal">
    <w:name w:val="ConsPlusNormal"/>
    <w:qFormat/>
    <w:rsid w:val="00970046"/>
    <w:pPr>
      <w:widowControl w:val="0"/>
      <w:suppressAutoHyphens/>
      <w:spacing w:after="200" w:line="276" w:lineRule="auto"/>
      <w:textAlignment w:val="baseline"/>
    </w:pPr>
    <w:rPr>
      <w:rFonts w:ascii="Calibri" w:eastAsia="Calibri" w:hAnsi="Calibri" w:cs="Tahoma"/>
      <w:color w:val="00000A"/>
      <w:sz w:val="22"/>
      <w:lang w:eastAsia="zh-CN"/>
    </w:rPr>
  </w:style>
  <w:style w:type="paragraph" w:customStyle="1" w:styleId="ab">
    <w:name w:val="Содержимое таблицы"/>
    <w:basedOn w:val="Standard"/>
    <w:qFormat/>
    <w:rsid w:val="0035651A"/>
    <w:pPr>
      <w:suppressLineNumbers/>
    </w:pPr>
    <w:rPr>
      <w:sz w:val="24"/>
      <w:szCs w:val="24"/>
    </w:rPr>
  </w:style>
  <w:style w:type="paragraph" w:customStyle="1" w:styleId="ac">
    <w:name w:val="Заголовок таблицы"/>
    <w:basedOn w:val="ab"/>
    <w:qFormat/>
    <w:rsid w:val="00970046"/>
  </w:style>
  <w:style w:type="paragraph" w:styleId="ad">
    <w:name w:val="Body Text Indent"/>
    <w:basedOn w:val="a"/>
    <w:rsid w:val="00970046"/>
    <w:pPr>
      <w:spacing w:after="120"/>
      <w:ind w:left="283"/>
    </w:pPr>
  </w:style>
  <w:style w:type="paragraph" w:customStyle="1" w:styleId="10">
    <w:name w:val="Абзац списка1"/>
    <w:basedOn w:val="Standard"/>
    <w:qFormat/>
    <w:rsid w:val="00970046"/>
  </w:style>
  <w:style w:type="paragraph" w:customStyle="1" w:styleId="ConsPlusCell">
    <w:name w:val="ConsPlusCell"/>
    <w:qFormat/>
    <w:rsid w:val="00970046"/>
    <w:pPr>
      <w:widowControl w:val="0"/>
      <w:suppressAutoHyphens/>
      <w:spacing w:after="200" w:line="276" w:lineRule="auto"/>
      <w:textAlignment w:val="baseline"/>
    </w:pPr>
    <w:rPr>
      <w:rFonts w:ascii="Calibri" w:eastAsia="Calibri" w:hAnsi="Calibri" w:cs="Tahoma"/>
      <w:color w:val="00000A"/>
      <w:sz w:val="22"/>
      <w:lang w:eastAsia="zh-CN"/>
    </w:rPr>
  </w:style>
  <w:style w:type="paragraph" w:styleId="ae">
    <w:name w:val="Balloon Text"/>
    <w:basedOn w:val="a"/>
    <w:uiPriority w:val="99"/>
    <w:semiHidden/>
    <w:unhideWhenUsed/>
    <w:qFormat/>
    <w:rsid w:val="002640C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">
    <w:name w:val="header"/>
    <w:basedOn w:val="a"/>
    <w:rsid w:val="002438A7"/>
    <w:pPr>
      <w:tabs>
        <w:tab w:val="center" w:pos="4677"/>
        <w:tab w:val="right" w:pos="9355"/>
      </w:tabs>
    </w:pPr>
    <w:rPr>
      <w:lang w:eastAsia="zh-CN"/>
    </w:rPr>
  </w:style>
  <w:style w:type="paragraph" w:styleId="af0">
    <w:name w:val="footer"/>
    <w:basedOn w:val="a"/>
    <w:rsid w:val="002438A7"/>
    <w:pPr>
      <w:tabs>
        <w:tab w:val="center" w:pos="4677"/>
        <w:tab w:val="right" w:pos="9355"/>
      </w:tabs>
    </w:pPr>
    <w:rPr>
      <w:lang w:eastAsia="zh-CN"/>
    </w:rPr>
  </w:style>
  <w:style w:type="paragraph" w:customStyle="1" w:styleId="af1">
    <w:name w:val="Содержимое врезки"/>
    <w:basedOn w:val="a"/>
    <w:qFormat/>
    <w:rsid w:val="002438A7"/>
  </w:style>
  <w:style w:type="paragraph" w:customStyle="1" w:styleId="Style49">
    <w:name w:val="Style49"/>
    <w:basedOn w:val="a"/>
    <w:qFormat/>
    <w:rsid w:val="00083B7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 (веб)1"/>
    <w:basedOn w:val="a"/>
    <w:qFormat/>
    <w:rsid w:val="0035651A"/>
    <w:pPr>
      <w:suppressAutoHyphens/>
      <w:spacing w:before="280" w:after="280"/>
    </w:pPr>
    <w:rPr>
      <w:rFonts w:cs="Calibri"/>
      <w:sz w:val="24"/>
      <w:szCs w:val="24"/>
    </w:rPr>
  </w:style>
  <w:style w:type="table" w:styleId="af2">
    <w:name w:val="Table Grid"/>
    <w:basedOn w:val="a1"/>
    <w:uiPriority w:val="59"/>
    <w:rsid w:val="006B0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C43941-F9D3-4A87-8AAC-22953E826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3146</TotalTime>
  <Pages>11</Pages>
  <Words>2297</Words>
  <Characters>13096</Characters>
  <Application>Microsoft Office Word</Application>
  <DocSecurity>0</DocSecurity>
  <Lines>109</Lines>
  <Paragraphs>30</Paragraphs>
  <ScaleCrop>false</ScaleCrop>
  <Company>Microsoft</Company>
  <LinksUpToDate>false</LinksUpToDate>
  <CharactersWithSpaces>15363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User</cp:lastModifiedBy>
  <cp:revision>22</cp:revision>
  <cp:lastPrinted>2022-11-21T15:58:00Z</cp:lastPrinted>
  <dcterms:created xsi:type="dcterms:W3CDTF">2019-03-29T14:23:00Z</dcterms:created>
  <dcterms:modified xsi:type="dcterms:W3CDTF">2022-12-02T05:57:00Z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